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5A4E" w:rsidRPr="0033503E" w:rsidRDefault="006D5A4E" w:rsidP="006D5A4E">
      <w:pPr>
        <w:spacing w:line="360" w:lineRule="auto"/>
        <w:ind w:left="-284"/>
        <w:rPr>
          <w:b/>
          <w:i/>
          <w:sz w:val="28"/>
          <w:szCs w:val="28"/>
          <w:u w:val="single"/>
        </w:rPr>
      </w:pPr>
      <w:r>
        <w:rPr>
          <w:noProof/>
          <w:sz w:val="28"/>
          <w:szCs w:val="28"/>
          <w:u w:val="single"/>
        </w:rPr>
        <w:drawing>
          <wp:anchor distT="0" distB="0" distL="114300" distR="114300" simplePos="0" relativeHeight="251678720" behindDoc="1" locked="0" layoutInCell="1" allowOverlap="1">
            <wp:simplePos x="0" y="0"/>
            <wp:positionH relativeFrom="column">
              <wp:posOffset>4911090</wp:posOffset>
            </wp:positionH>
            <wp:positionV relativeFrom="paragraph">
              <wp:posOffset>-243840</wp:posOffset>
            </wp:positionV>
            <wp:extent cx="1040765" cy="1266825"/>
            <wp:effectExtent l="19050" t="0" r="6985" b="0"/>
            <wp:wrapTight wrapText="bothSides">
              <wp:wrapPolygon edited="0">
                <wp:start x="-395" y="0"/>
                <wp:lineTo x="-395" y="21438"/>
                <wp:lineTo x="21745" y="21438"/>
                <wp:lineTo x="21745" y="0"/>
                <wp:lineTo x="-395"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 cstate="print"/>
                    <a:srcRect/>
                    <a:stretch>
                      <a:fillRect/>
                    </a:stretch>
                  </pic:blipFill>
                  <pic:spPr bwMode="auto">
                    <a:xfrm>
                      <a:off x="0" y="0"/>
                      <a:ext cx="1040765" cy="1266825"/>
                    </a:xfrm>
                    <a:prstGeom prst="rect">
                      <a:avLst/>
                    </a:prstGeom>
                    <a:noFill/>
                  </pic:spPr>
                </pic:pic>
              </a:graphicData>
            </a:graphic>
          </wp:anchor>
        </w:drawing>
      </w:r>
      <w:r w:rsidRPr="0033503E">
        <w:rPr>
          <w:b/>
          <w:i/>
          <w:sz w:val="28"/>
          <w:szCs w:val="28"/>
          <w:u w:val="single"/>
        </w:rPr>
        <w:t>Влада Пилецка,</w:t>
      </w:r>
    </w:p>
    <w:p w:rsidR="006D5A4E" w:rsidRPr="0033503E" w:rsidRDefault="006D5A4E" w:rsidP="006D5A4E">
      <w:pPr>
        <w:spacing w:line="360" w:lineRule="auto"/>
        <w:rPr>
          <w:b/>
          <w:i/>
          <w:sz w:val="28"/>
          <w:szCs w:val="28"/>
          <w:u w:val="single"/>
        </w:rPr>
      </w:pPr>
      <w:r w:rsidRPr="0033503E">
        <w:rPr>
          <w:b/>
          <w:i/>
          <w:sz w:val="28"/>
          <w:szCs w:val="28"/>
          <w:u w:val="single"/>
        </w:rPr>
        <w:t xml:space="preserve">Н.Э.Пилецка – </w:t>
      </w:r>
      <w:r w:rsidRPr="0033503E">
        <w:rPr>
          <w:i/>
          <w:sz w:val="28"/>
          <w:szCs w:val="28"/>
          <w:u w:val="single"/>
        </w:rPr>
        <w:t>библиотекарь школы №1285</w:t>
      </w:r>
    </w:p>
    <w:p w:rsidR="006D5A4E" w:rsidRDefault="006D5A4E" w:rsidP="006D5A4E">
      <w:pPr>
        <w:pStyle w:val="Default"/>
        <w:spacing w:line="360" w:lineRule="auto"/>
        <w:jc w:val="center"/>
        <w:rPr>
          <w:b/>
          <w:bCs/>
          <w:iCs/>
          <w:sz w:val="28"/>
          <w:szCs w:val="28"/>
          <w:u w:val="single"/>
        </w:rPr>
      </w:pPr>
    </w:p>
    <w:p w:rsidR="006D5A4E" w:rsidRPr="0033503E" w:rsidRDefault="006D5A4E" w:rsidP="006D5A4E">
      <w:pPr>
        <w:pStyle w:val="Default"/>
        <w:spacing w:line="360" w:lineRule="auto"/>
        <w:jc w:val="center"/>
        <w:rPr>
          <w:b/>
          <w:bCs/>
          <w:iCs/>
          <w:sz w:val="28"/>
          <w:szCs w:val="28"/>
          <w:u w:val="single"/>
        </w:rPr>
      </w:pPr>
      <w:r w:rsidRPr="0033503E">
        <w:rPr>
          <w:b/>
          <w:bCs/>
          <w:iCs/>
          <w:sz w:val="28"/>
          <w:szCs w:val="28"/>
          <w:u w:val="single"/>
        </w:rPr>
        <w:t>Дорога к Победе</w:t>
      </w:r>
    </w:p>
    <w:p w:rsidR="006D5A4E" w:rsidRPr="0033503E" w:rsidRDefault="00891B4A" w:rsidP="006D5A4E">
      <w:pPr>
        <w:pStyle w:val="Default"/>
        <w:spacing w:line="360" w:lineRule="auto"/>
        <w:ind w:firstLine="708"/>
        <w:jc w:val="both"/>
        <w:rPr>
          <w:sz w:val="28"/>
          <w:szCs w:val="28"/>
        </w:rPr>
      </w:pPr>
      <w:r>
        <w:rPr>
          <w:noProof/>
          <w:sz w:val="28"/>
          <w:szCs w:val="28"/>
          <w:lang w:eastAsia="ru-RU"/>
        </w:rPr>
        <w:drawing>
          <wp:anchor distT="0" distB="0" distL="114300" distR="114300" simplePos="0" relativeHeight="251679744" behindDoc="1" locked="0" layoutInCell="1" allowOverlap="1">
            <wp:simplePos x="0" y="0"/>
            <wp:positionH relativeFrom="column">
              <wp:posOffset>5231130</wp:posOffset>
            </wp:positionH>
            <wp:positionV relativeFrom="paragraph">
              <wp:posOffset>1272540</wp:posOffset>
            </wp:positionV>
            <wp:extent cx="1463675" cy="2066925"/>
            <wp:effectExtent l="19050" t="0" r="3175" b="0"/>
            <wp:wrapTight wrapText="bothSides">
              <wp:wrapPolygon edited="0">
                <wp:start x="-281" y="0"/>
                <wp:lineTo x="-281" y="21500"/>
                <wp:lineTo x="21647" y="21500"/>
                <wp:lineTo x="21647" y="0"/>
                <wp:lineTo x="-281"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 cstate="print"/>
                    <a:srcRect/>
                    <a:stretch>
                      <a:fillRect/>
                    </a:stretch>
                  </pic:blipFill>
                  <pic:spPr bwMode="auto">
                    <a:xfrm>
                      <a:off x="0" y="0"/>
                      <a:ext cx="1463675" cy="2066925"/>
                    </a:xfrm>
                    <a:prstGeom prst="rect">
                      <a:avLst/>
                    </a:prstGeom>
                    <a:noFill/>
                  </pic:spPr>
                </pic:pic>
              </a:graphicData>
            </a:graphic>
          </wp:anchor>
        </w:drawing>
      </w:r>
      <w:r w:rsidR="006D5A4E" w:rsidRPr="0033503E">
        <w:rPr>
          <w:sz w:val="28"/>
          <w:szCs w:val="28"/>
        </w:rPr>
        <w:t xml:space="preserve">О моѐм прадедушке, Силантьеве Константине Федоровиче, мне рассказала моя мама. Я узнала, как трудно было на войне, каким тяжелым и длительным был путь к победе. 1448 дней и ночей на фронте от Белого до Черного моря полыхал огонь сражений, каких ещѐ не знало человечество. Огромным был вклад дорожников в общее дело победы над врагом. По рассказу моей мамы, мой прадед был военным дорожником. </w:t>
      </w:r>
    </w:p>
    <w:p w:rsidR="006D5A4E" w:rsidRPr="0033503E" w:rsidRDefault="00A8583C" w:rsidP="006D5A4E">
      <w:pPr>
        <w:pStyle w:val="Default"/>
        <w:spacing w:line="360" w:lineRule="auto"/>
        <w:jc w:val="both"/>
        <w:rPr>
          <w:sz w:val="28"/>
          <w:szCs w:val="28"/>
        </w:rPr>
      </w:pPr>
      <w:r>
        <w:rPr>
          <w:noProof/>
          <w:sz w:val="28"/>
          <w:szCs w:val="28"/>
          <w:lang w:eastAsia="ru-RU"/>
        </w:rPr>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_x0000_s1036" type="#_x0000_t54" style="position:absolute;left:0;text-align:left;margin-left:388.65pt;margin-top:97.05pt;width:168.85pt;height:29.8pt;z-index:251670528" adj="3332">
            <v:textbox>
              <w:txbxContent>
                <w:p w:rsidR="006D5A4E" w:rsidRPr="001B238E" w:rsidRDefault="006D5A4E" w:rsidP="006D5A4E">
                  <w:pPr>
                    <w:jc w:val="center"/>
                    <w:rPr>
                      <w:sz w:val="18"/>
                      <w:szCs w:val="18"/>
                    </w:rPr>
                  </w:pPr>
                  <w:r>
                    <w:rPr>
                      <w:i/>
                      <w:iCs/>
                      <w:sz w:val="18"/>
                      <w:szCs w:val="18"/>
                    </w:rPr>
                    <w:t xml:space="preserve">Мои, </w:t>
                  </w:r>
                  <w:r w:rsidRPr="001B238E">
                    <w:rPr>
                      <w:i/>
                      <w:iCs/>
                      <w:sz w:val="18"/>
                      <w:szCs w:val="18"/>
                    </w:rPr>
                    <w:t>дедушка, бабушка и мама Пилецка Наталья</w:t>
                  </w:r>
                </w:p>
              </w:txbxContent>
            </v:textbox>
          </v:shape>
        </w:pict>
      </w:r>
      <w:r w:rsidR="006D5A4E" w:rsidRPr="0033503E">
        <w:rPr>
          <w:sz w:val="28"/>
          <w:szCs w:val="28"/>
        </w:rPr>
        <w:t xml:space="preserve">Из интернета я узнала, что в ходе Великой Отечественной войны дорожные войска оборудовали и содержали около 350 тыс.км дорог. За это время было построено 5000 тыс.км дорог с каменным покрытием, восстановлено и построено 660 км мостов, 400 км мостов было отремонтировано и усилено. </w:t>
      </w:r>
    </w:p>
    <w:p w:rsidR="006D5A4E" w:rsidRPr="0033503E" w:rsidRDefault="00891B4A" w:rsidP="006D5A4E">
      <w:pPr>
        <w:pStyle w:val="Default"/>
        <w:spacing w:line="360" w:lineRule="auto"/>
        <w:jc w:val="both"/>
        <w:rPr>
          <w:sz w:val="28"/>
          <w:szCs w:val="28"/>
        </w:rPr>
      </w:pPr>
      <w:r>
        <w:rPr>
          <w:noProof/>
          <w:sz w:val="28"/>
          <w:szCs w:val="28"/>
          <w:lang w:eastAsia="ru-RU"/>
        </w:rPr>
        <w:drawing>
          <wp:anchor distT="0" distB="0" distL="114300" distR="114300" simplePos="0" relativeHeight="251680768" behindDoc="1" locked="0" layoutInCell="1" allowOverlap="1">
            <wp:simplePos x="0" y="0"/>
            <wp:positionH relativeFrom="column">
              <wp:posOffset>5298440</wp:posOffset>
            </wp:positionH>
            <wp:positionV relativeFrom="paragraph">
              <wp:posOffset>2423795</wp:posOffset>
            </wp:positionV>
            <wp:extent cx="1400175" cy="1514475"/>
            <wp:effectExtent l="19050" t="0" r="9525" b="0"/>
            <wp:wrapTight wrapText="bothSides">
              <wp:wrapPolygon edited="0">
                <wp:start x="-294" y="0"/>
                <wp:lineTo x="-294" y="21464"/>
                <wp:lineTo x="21747" y="21464"/>
                <wp:lineTo x="21747" y="0"/>
                <wp:lineTo x="-294" y="0"/>
              </wp:wrapPolygon>
            </wp:wrapTight>
            <wp:docPr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 cstate="print"/>
                    <a:srcRect/>
                    <a:stretch>
                      <a:fillRect/>
                    </a:stretch>
                  </pic:blipFill>
                  <pic:spPr bwMode="auto">
                    <a:xfrm>
                      <a:off x="0" y="0"/>
                      <a:ext cx="1400175" cy="1514475"/>
                    </a:xfrm>
                    <a:prstGeom prst="rect">
                      <a:avLst/>
                    </a:prstGeom>
                    <a:noFill/>
                  </pic:spPr>
                </pic:pic>
              </a:graphicData>
            </a:graphic>
          </wp:anchor>
        </w:drawing>
      </w:r>
      <w:r w:rsidR="006D5A4E" w:rsidRPr="0033503E">
        <w:rPr>
          <w:sz w:val="28"/>
          <w:szCs w:val="28"/>
        </w:rPr>
        <w:t xml:space="preserve">Не зря во время войны все важные дороги называли «дорогами жизни». Ведь только с помощью этих дорог можно было перевозить грузы, технику, людей на фронт. Мама рассказывала мне, что часто работать военным дорожникам приходилось под обстрелом и бомбежками, в любую погоду, днем и ночью… Я думаю, что мой прадедушка был настоящий герой! Как хорошо, что в нашей стране оказалось много таких простых настоящих героев! Мой прадед – майор инженерных войск - Силантьев Константин Федорович был награжден «Орденом красной звезды» и «Орденом Отечественной войны». </w:t>
      </w:r>
    </w:p>
    <w:p w:rsidR="006D5A4E" w:rsidRPr="0033503E" w:rsidRDefault="00891B4A" w:rsidP="006D5A4E">
      <w:pPr>
        <w:pStyle w:val="Default"/>
        <w:spacing w:line="360" w:lineRule="auto"/>
        <w:jc w:val="both"/>
        <w:rPr>
          <w:sz w:val="28"/>
          <w:szCs w:val="28"/>
        </w:rPr>
      </w:pPr>
      <w:r>
        <w:rPr>
          <w:noProof/>
          <w:sz w:val="28"/>
          <w:szCs w:val="28"/>
          <w:lang w:eastAsia="ru-RU"/>
        </w:rPr>
        <w:drawing>
          <wp:anchor distT="0" distB="0" distL="114300" distR="114300" simplePos="0" relativeHeight="251681792" behindDoc="1" locked="0" layoutInCell="1" allowOverlap="1">
            <wp:simplePos x="0" y="0"/>
            <wp:positionH relativeFrom="column">
              <wp:posOffset>-112395</wp:posOffset>
            </wp:positionH>
            <wp:positionV relativeFrom="paragraph">
              <wp:posOffset>351155</wp:posOffset>
            </wp:positionV>
            <wp:extent cx="1466850" cy="1457325"/>
            <wp:effectExtent l="19050" t="0" r="0" b="0"/>
            <wp:wrapTight wrapText="bothSides">
              <wp:wrapPolygon edited="0">
                <wp:start x="-281" y="0"/>
                <wp:lineTo x="-281" y="21459"/>
                <wp:lineTo x="21600" y="21459"/>
                <wp:lineTo x="21600" y="0"/>
                <wp:lineTo x="-281" y="0"/>
              </wp:wrapPolygon>
            </wp:wrapTight>
            <wp:docPr id="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 cstate="print"/>
                    <a:srcRect/>
                    <a:stretch>
                      <a:fillRect/>
                    </a:stretch>
                  </pic:blipFill>
                  <pic:spPr bwMode="auto">
                    <a:xfrm>
                      <a:off x="0" y="0"/>
                      <a:ext cx="1466850" cy="1457325"/>
                    </a:xfrm>
                    <a:prstGeom prst="rect">
                      <a:avLst/>
                    </a:prstGeom>
                    <a:noFill/>
                  </pic:spPr>
                </pic:pic>
              </a:graphicData>
            </a:graphic>
          </wp:anchor>
        </w:drawing>
      </w:r>
      <w:r w:rsidR="006D5A4E" w:rsidRPr="0033503E">
        <w:rPr>
          <w:sz w:val="28"/>
          <w:szCs w:val="28"/>
        </w:rPr>
        <w:t xml:space="preserve">Оказывается, Орденом красной звезды награждают только за непосредственное участие в боевых действиях. </w:t>
      </w:r>
    </w:p>
    <w:p w:rsidR="006D5A4E" w:rsidRPr="0033503E" w:rsidRDefault="006D5A4E" w:rsidP="006D5A4E">
      <w:pPr>
        <w:pStyle w:val="Default"/>
        <w:spacing w:line="360" w:lineRule="auto"/>
        <w:jc w:val="both"/>
        <w:rPr>
          <w:sz w:val="28"/>
          <w:szCs w:val="28"/>
        </w:rPr>
      </w:pPr>
      <w:r w:rsidRPr="0033503E">
        <w:rPr>
          <w:sz w:val="28"/>
          <w:szCs w:val="28"/>
        </w:rPr>
        <w:t xml:space="preserve">Как же мой прадед получил боевой орден? Иногда, особенно в конце войны, военным дорожникам приходилось браться за оружие, стрелять, убивать…Я не знаю точно, за какой подвиг наградили моего прадеда Силантьева Константина Федоровича, но было это в 1945-м году… </w:t>
      </w:r>
    </w:p>
    <w:p w:rsidR="006D5A4E" w:rsidRPr="0033503E" w:rsidRDefault="006D5A4E" w:rsidP="006D5A4E">
      <w:pPr>
        <w:pStyle w:val="Default"/>
        <w:spacing w:line="360" w:lineRule="auto"/>
        <w:rPr>
          <w:sz w:val="28"/>
          <w:szCs w:val="28"/>
        </w:rPr>
      </w:pPr>
    </w:p>
    <w:p w:rsidR="006D5A4E" w:rsidRPr="0033503E" w:rsidRDefault="006D5A4E" w:rsidP="006D5A4E">
      <w:pPr>
        <w:pStyle w:val="Default"/>
        <w:pageBreakBefore/>
        <w:spacing w:line="360" w:lineRule="auto"/>
        <w:rPr>
          <w:sz w:val="28"/>
          <w:szCs w:val="28"/>
        </w:rPr>
      </w:pPr>
      <w:r>
        <w:rPr>
          <w:noProof/>
          <w:sz w:val="28"/>
          <w:szCs w:val="28"/>
          <w:lang w:eastAsia="ru-RU"/>
        </w:rPr>
        <w:lastRenderedPageBreak/>
        <w:drawing>
          <wp:anchor distT="0" distB="0" distL="114300" distR="114300" simplePos="0" relativeHeight="251686912" behindDoc="1" locked="0" layoutInCell="1" allowOverlap="1">
            <wp:simplePos x="0" y="0"/>
            <wp:positionH relativeFrom="column">
              <wp:posOffset>4476115</wp:posOffset>
            </wp:positionH>
            <wp:positionV relativeFrom="paragraph">
              <wp:posOffset>3536950</wp:posOffset>
            </wp:positionV>
            <wp:extent cx="2277745" cy="1584960"/>
            <wp:effectExtent l="19050" t="0" r="8255" b="0"/>
            <wp:wrapTight wrapText="bothSides">
              <wp:wrapPolygon edited="0">
                <wp:start x="-181" y="0"/>
                <wp:lineTo x="-181" y="21288"/>
                <wp:lineTo x="21678" y="21288"/>
                <wp:lineTo x="21678" y="0"/>
                <wp:lineTo x="-181" y="0"/>
              </wp:wrapPolygon>
            </wp:wrapTight>
            <wp:docPr id="2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 cstate="print"/>
                    <a:srcRect/>
                    <a:stretch>
                      <a:fillRect/>
                    </a:stretch>
                  </pic:blipFill>
                  <pic:spPr bwMode="auto">
                    <a:xfrm>
                      <a:off x="0" y="0"/>
                      <a:ext cx="2277745" cy="1584960"/>
                    </a:xfrm>
                    <a:prstGeom prst="rect">
                      <a:avLst/>
                    </a:prstGeom>
                    <a:noFill/>
                  </pic:spPr>
                </pic:pic>
              </a:graphicData>
            </a:graphic>
          </wp:anchor>
        </w:drawing>
      </w:r>
      <w:r>
        <w:rPr>
          <w:noProof/>
          <w:sz w:val="28"/>
          <w:szCs w:val="28"/>
          <w:lang w:eastAsia="ru-RU"/>
        </w:rPr>
        <w:drawing>
          <wp:anchor distT="0" distB="0" distL="114300" distR="114300" simplePos="0" relativeHeight="251684864" behindDoc="1" locked="0" layoutInCell="1" allowOverlap="1">
            <wp:simplePos x="0" y="0"/>
            <wp:positionH relativeFrom="column">
              <wp:posOffset>-39370</wp:posOffset>
            </wp:positionH>
            <wp:positionV relativeFrom="paragraph">
              <wp:posOffset>3746500</wp:posOffset>
            </wp:positionV>
            <wp:extent cx="2134235" cy="1515110"/>
            <wp:effectExtent l="19050" t="0" r="0" b="0"/>
            <wp:wrapTight wrapText="bothSides">
              <wp:wrapPolygon edited="0">
                <wp:start x="-193" y="0"/>
                <wp:lineTo x="-193" y="21455"/>
                <wp:lineTo x="21594" y="21455"/>
                <wp:lineTo x="21594" y="0"/>
                <wp:lineTo x="-193"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srcRect/>
                    <a:stretch>
                      <a:fillRect/>
                    </a:stretch>
                  </pic:blipFill>
                  <pic:spPr bwMode="auto">
                    <a:xfrm>
                      <a:off x="0" y="0"/>
                      <a:ext cx="2134235" cy="1515110"/>
                    </a:xfrm>
                    <a:prstGeom prst="rect">
                      <a:avLst/>
                    </a:prstGeom>
                    <a:noFill/>
                  </pic:spPr>
                </pic:pic>
              </a:graphicData>
            </a:graphic>
          </wp:anchor>
        </w:drawing>
      </w:r>
      <w:r>
        <w:rPr>
          <w:noProof/>
          <w:sz w:val="28"/>
          <w:szCs w:val="28"/>
          <w:lang w:eastAsia="ru-RU"/>
        </w:rPr>
        <w:drawing>
          <wp:anchor distT="0" distB="0" distL="114300" distR="114300" simplePos="0" relativeHeight="251682816" behindDoc="1" locked="0" layoutInCell="1" allowOverlap="1">
            <wp:simplePos x="0" y="0"/>
            <wp:positionH relativeFrom="column">
              <wp:posOffset>5374640</wp:posOffset>
            </wp:positionH>
            <wp:positionV relativeFrom="paragraph">
              <wp:posOffset>96520</wp:posOffset>
            </wp:positionV>
            <wp:extent cx="1285240" cy="1814830"/>
            <wp:effectExtent l="19050" t="0" r="0" b="0"/>
            <wp:wrapTight wrapText="bothSides">
              <wp:wrapPolygon edited="0">
                <wp:start x="-320" y="0"/>
                <wp:lineTo x="-320" y="21313"/>
                <wp:lineTo x="21451" y="21313"/>
                <wp:lineTo x="21451" y="0"/>
                <wp:lineTo x="-320" y="0"/>
              </wp:wrapPolygon>
            </wp:wrapTight>
            <wp:docPr id="2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 cstate="print"/>
                    <a:srcRect/>
                    <a:stretch>
                      <a:fillRect/>
                    </a:stretch>
                  </pic:blipFill>
                  <pic:spPr bwMode="auto">
                    <a:xfrm>
                      <a:off x="0" y="0"/>
                      <a:ext cx="1285240" cy="1814830"/>
                    </a:xfrm>
                    <a:prstGeom prst="rect">
                      <a:avLst/>
                    </a:prstGeom>
                    <a:noFill/>
                  </pic:spPr>
                </pic:pic>
              </a:graphicData>
            </a:graphic>
          </wp:anchor>
        </w:drawing>
      </w:r>
      <w:r>
        <w:rPr>
          <w:noProof/>
          <w:sz w:val="28"/>
          <w:szCs w:val="28"/>
          <w:lang w:eastAsia="ru-RU"/>
        </w:rPr>
        <w:drawing>
          <wp:anchor distT="0" distB="0" distL="114300" distR="114300" simplePos="0" relativeHeight="251685888" behindDoc="1" locked="0" layoutInCell="1" allowOverlap="1">
            <wp:simplePos x="0" y="0"/>
            <wp:positionH relativeFrom="column">
              <wp:posOffset>-156210</wp:posOffset>
            </wp:positionH>
            <wp:positionV relativeFrom="paragraph">
              <wp:posOffset>339725</wp:posOffset>
            </wp:positionV>
            <wp:extent cx="2251075" cy="1571625"/>
            <wp:effectExtent l="19050" t="0" r="0" b="0"/>
            <wp:wrapTight wrapText="bothSides">
              <wp:wrapPolygon edited="0">
                <wp:start x="-183" y="0"/>
                <wp:lineTo x="-183" y="21469"/>
                <wp:lineTo x="21570" y="21469"/>
                <wp:lineTo x="21570" y="0"/>
                <wp:lineTo x="-183" y="0"/>
              </wp:wrapPolygon>
            </wp:wrapTight>
            <wp:docPr id="2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cstate="print"/>
                    <a:srcRect/>
                    <a:stretch>
                      <a:fillRect/>
                    </a:stretch>
                  </pic:blipFill>
                  <pic:spPr bwMode="auto">
                    <a:xfrm>
                      <a:off x="0" y="0"/>
                      <a:ext cx="2251075" cy="1571625"/>
                    </a:xfrm>
                    <a:prstGeom prst="rect">
                      <a:avLst/>
                    </a:prstGeom>
                    <a:noFill/>
                  </pic:spPr>
                </pic:pic>
              </a:graphicData>
            </a:graphic>
          </wp:anchor>
        </w:drawing>
      </w:r>
      <w:r w:rsidRPr="0033503E">
        <w:rPr>
          <w:noProof/>
          <w:sz w:val="28"/>
          <w:szCs w:val="28"/>
          <w:lang w:eastAsia="ru-RU"/>
        </w:rPr>
        <w:t xml:space="preserve"> </w:t>
      </w:r>
      <w:r w:rsidRPr="0033503E">
        <w:rPr>
          <w:sz w:val="28"/>
          <w:szCs w:val="28"/>
        </w:rPr>
        <w:t xml:space="preserve">Мой прадед дошел до Берлина, строя дороги и мосты, а иногда и воюя с врагом. Некоторые мосты приходилось восстанавливать больше десяти раз! </w:t>
      </w:r>
      <w:r w:rsidRPr="0033503E">
        <w:rPr>
          <w:i/>
          <w:iCs/>
          <w:sz w:val="28"/>
          <w:szCs w:val="28"/>
        </w:rPr>
        <w:t xml:space="preserve">Мои прадедушка, бабушка и мама </w:t>
      </w:r>
      <w:r w:rsidRPr="0033503E">
        <w:rPr>
          <w:i/>
          <w:noProof/>
          <w:sz w:val="28"/>
          <w:szCs w:val="28"/>
          <w:lang w:eastAsia="ru-RU"/>
        </w:rPr>
        <w:t xml:space="preserve">        </w:t>
      </w:r>
      <w:r w:rsidRPr="0033503E">
        <w:rPr>
          <w:sz w:val="28"/>
          <w:szCs w:val="28"/>
        </w:rPr>
        <w:t>Какими же трудолюбивыми и настойчивыми были военные дорожники! Их героизм был повседневным и часто незаметным… Мой прадед дошел до Берлина, строя дороги и мосты, а иногда и воюя с врагом. Некоторые мосты приходилось восстанавливать больше десяти раз!</w:t>
      </w:r>
      <w:r w:rsidRPr="0033503E">
        <w:rPr>
          <w:i/>
          <w:noProof/>
          <w:sz w:val="28"/>
          <w:szCs w:val="28"/>
          <w:lang w:eastAsia="ru-RU"/>
        </w:rPr>
        <w:t xml:space="preserve">    </w:t>
      </w:r>
      <w:r w:rsidRPr="0033503E">
        <w:rPr>
          <w:sz w:val="28"/>
          <w:szCs w:val="28"/>
        </w:rPr>
        <w:t>Какими же трудолюбивыми и настойчивыми были военные дорожники! Их героизм был повседневным и часто незаметным. Я горжусь, что дорогу к Победе прокладывал и мой прадед майор инженерных войск Силантьев Константин Федорович!</w:t>
      </w:r>
    </w:p>
    <w:p w:rsidR="006D5A4E" w:rsidRPr="0033503E" w:rsidRDefault="006D5A4E" w:rsidP="006D5A4E">
      <w:pPr>
        <w:pStyle w:val="Default"/>
        <w:spacing w:line="360" w:lineRule="auto"/>
        <w:rPr>
          <w:sz w:val="28"/>
          <w:szCs w:val="28"/>
        </w:rPr>
      </w:pPr>
      <w:r>
        <w:rPr>
          <w:noProof/>
          <w:sz w:val="28"/>
          <w:szCs w:val="28"/>
          <w:lang w:eastAsia="ru-RU"/>
        </w:rPr>
        <w:drawing>
          <wp:anchor distT="0" distB="0" distL="114300" distR="114300" simplePos="0" relativeHeight="251683840" behindDoc="1" locked="0" layoutInCell="1" allowOverlap="1">
            <wp:simplePos x="0" y="0"/>
            <wp:positionH relativeFrom="column">
              <wp:posOffset>-114300</wp:posOffset>
            </wp:positionH>
            <wp:positionV relativeFrom="paragraph">
              <wp:posOffset>76200</wp:posOffset>
            </wp:positionV>
            <wp:extent cx="2390775" cy="1533525"/>
            <wp:effectExtent l="19050" t="0" r="0" b="0"/>
            <wp:wrapTight wrapText="bothSides">
              <wp:wrapPolygon edited="0">
                <wp:start x="-172" y="0"/>
                <wp:lineTo x="-172" y="21466"/>
                <wp:lineTo x="21170" y="21466"/>
                <wp:lineTo x="21170" y="0"/>
                <wp:lineTo x="-172"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srcRect t="4741" r="-2687"/>
                    <a:stretch>
                      <a:fillRect/>
                    </a:stretch>
                  </pic:blipFill>
                  <pic:spPr bwMode="auto">
                    <a:xfrm>
                      <a:off x="0" y="0"/>
                      <a:ext cx="2390775" cy="1533525"/>
                    </a:xfrm>
                    <a:prstGeom prst="rect">
                      <a:avLst/>
                    </a:prstGeom>
                    <a:noFill/>
                  </pic:spPr>
                </pic:pic>
              </a:graphicData>
            </a:graphic>
          </wp:anchor>
        </w:drawing>
      </w:r>
    </w:p>
    <w:p w:rsidR="006D5A4E" w:rsidRPr="0033503E" w:rsidRDefault="006D5A4E" w:rsidP="006D5A4E">
      <w:pPr>
        <w:spacing w:line="360" w:lineRule="auto"/>
        <w:rPr>
          <w:sz w:val="28"/>
          <w:szCs w:val="28"/>
        </w:rPr>
      </w:pPr>
    </w:p>
    <w:p w:rsidR="006D5A4E" w:rsidRPr="0033503E" w:rsidRDefault="006D5A4E" w:rsidP="006D5A4E">
      <w:pPr>
        <w:spacing w:line="360" w:lineRule="auto"/>
        <w:rPr>
          <w:sz w:val="28"/>
          <w:szCs w:val="28"/>
        </w:rPr>
      </w:pPr>
    </w:p>
    <w:p w:rsidR="006D5A4E" w:rsidRPr="0033503E" w:rsidRDefault="006D5A4E" w:rsidP="006D5A4E">
      <w:pPr>
        <w:spacing w:line="360" w:lineRule="auto"/>
        <w:rPr>
          <w:b/>
          <w:sz w:val="28"/>
          <w:szCs w:val="28"/>
          <w:u w:val="single"/>
        </w:rPr>
      </w:pPr>
    </w:p>
    <w:p w:rsidR="006D5A4E" w:rsidRPr="0033503E" w:rsidRDefault="006D5A4E" w:rsidP="006D5A4E">
      <w:pPr>
        <w:spacing w:line="360" w:lineRule="auto"/>
        <w:rPr>
          <w:b/>
          <w:sz w:val="28"/>
          <w:szCs w:val="28"/>
          <w:u w:val="single"/>
        </w:rPr>
      </w:pPr>
      <w:r w:rsidRPr="0033503E">
        <w:rPr>
          <w:b/>
          <w:sz w:val="28"/>
          <w:szCs w:val="28"/>
          <w:u w:val="single"/>
        </w:rPr>
        <w:t>Новиков Д</w:t>
      </w:r>
      <w:r>
        <w:rPr>
          <w:b/>
          <w:sz w:val="28"/>
          <w:szCs w:val="28"/>
          <w:u w:val="single"/>
        </w:rPr>
        <w:t xml:space="preserve">  7 е класс</w:t>
      </w:r>
    </w:p>
    <w:p w:rsidR="006D5A4E" w:rsidRPr="0033503E" w:rsidRDefault="006D5A4E" w:rsidP="006D5A4E">
      <w:pPr>
        <w:spacing w:line="360" w:lineRule="auto"/>
        <w:rPr>
          <w:b/>
          <w:sz w:val="28"/>
          <w:szCs w:val="28"/>
        </w:rPr>
      </w:pPr>
    </w:p>
    <w:p w:rsidR="006D5A4E" w:rsidRDefault="006D5A4E" w:rsidP="006D5A4E">
      <w:pPr>
        <w:spacing w:line="360" w:lineRule="auto"/>
        <w:rPr>
          <w:color w:val="000000"/>
          <w:sz w:val="28"/>
          <w:szCs w:val="28"/>
        </w:rPr>
      </w:pPr>
      <w:r w:rsidRPr="0033503E">
        <w:rPr>
          <w:color w:val="000000"/>
          <w:sz w:val="28"/>
          <w:szCs w:val="28"/>
        </w:rPr>
        <w:t>Хмурятся черные тучи,</w:t>
      </w:r>
      <w:r w:rsidRPr="0033503E">
        <w:rPr>
          <w:color w:val="000000"/>
          <w:sz w:val="28"/>
          <w:szCs w:val="28"/>
        </w:rPr>
        <w:br/>
        <w:t>Молнии в небе гремят.</w:t>
      </w:r>
      <w:r w:rsidRPr="0033503E">
        <w:rPr>
          <w:color w:val="000000"/>
          <w:sz w:val="28"/>
          <w:szCs w:val="28"/>
        </w:rPr>
        <w:br/>
        <w:t>В облаке пыли дремучей</w:t>
      </w:r>
      <w:r w:rsidRPr="0033503E">
        <w:rPr>
          <w:color w:val="000000"/>
          <w:sz w:val="28"/>
          <w:szCs w:val="28"/>
        </w:rPr>
        <w:br/>
        <w:t>Трубы тревогу звонят.</w:t>
      </w:r>
    </w:p>
    <w:p w:rsidR="006D5A4E" w:rsidRPr="0033503E" w:rsidRDefault="006D5A4E" w:rsidP="006D5A4E">
      <w:pPr>
        <w:spacing w:line="360" w:lineRule="auto"/>
        <w:rPr>
          <w:color w:val="000000"/>
          <w:sz w:val="28"/>
          <w:szCs w:val="28"/>
        </w:rPr>
      </w:pPr>
      <w:r w:rsidRPr="0033503E">
        <w:rPr>
          <w:color w:val="000000"/>
          <w:sz w:val="28"/>
          <w:szCs w:val="28"/>
        </w:rPr>
        <w:br/>
        <w:t>С фашисткой армией сразиться</w:t>
      </w:r>
      <w:r w:rsidRPr="0033503E">
        <w:rPr>
          <w:color w:val="000000"/>
          <w:sz w:val="28"/>
          <w:szCs w:val="28"/>
        </w:rPr>
        <w:br/>
        <w:t>Смелых Отчизна зовет.</w:t>
      </w:r>
    </w:p>
    <w:p w:rsidR="006D5A4E" w:rsidRPr="0033503E" w:rsidRDefault="006D5A4E" w:rsidP="006D5A4E">
      <w:pPr>
        <w:spacing w:line="360" w:lineRule="auto"/>
        <w:rPr>
          <w:color w:val="000000"/>
          <w:sz w:val="28"/>
          <w:szCs w:val="28"/>
        </w:rPr>
      </w:pPr>
      <w:r w:rsidRPr="0033503E">
        <w:rPr>
          <w:color w:val="000000"/>
          <w:sz w:val="28"/>
          <w:szCs w:val="28"/>
        </w:rPr>
        <w:t>Ведь только смелый не боится,</w:t>
      </w:r>
    </w:p>
    <w:p w:rsidR="006D5A4E" w:rsidRDefault="006D5A4E" w:rsidP="006D5A4E">
      <w:pPr>
        <w:spacing w:line="360" w:lineRule="auto"/>
        <w:rPr>
          <w:color w:val="000000"/>
          <w:sz w:val="28"/>
          <w:szCs w:val="28"/>
        </w:rPr>
      </w:pPr>
      <w:r w:rsidRPr="0033503E">
        <w:rPr>
          <w:color w:val="000000"/>
          <w:sz w:val="28"/>
          <w:szCs w:val="28"/>
        </w:rPr>
        <w:lastRenderedPageBreak/>
        <w:t>На смертный бой пойти с врагом.</w:t>
      </w:r>
    </w:p>
    <w:p w:rsidR="006D5A4E" w:rsidRPr="0033503E" w:rsidRDefault="006D5A4E" w:rsidP="006D5A4E">
      <w:pPr>
        <w:spacing w:line="360" w:lineRule="auto"/>
        <w:rPr>
          <w:color w:val="000000"/>
          <w:sz w:val="28"/>
          <w:szCs w:val="28"/>
        </w:rPr>
      </w:pPr>
      <w:r w:rsidRPr="0033503E">
        <w:rPr>
          <w:color w:val="000000"/>
          <w:sz w:val="28"/>
          <w:szCs w:val="28"/>
        </w:rPr>
        <w:t>Ринулись ввысь самолеты,</w:t>
      </w:r>
    </w:p>
    <w:p w:rsidR="006D5A4E" w:rsidRDefault="006D5A4E" w:rsidP="006D5A4E">
      <w:pPr>
        <w:spacing w:line="360" w:lineRule="auto"/>
        <w:rPr>
          <w:color w:val="000000"/>
          <w:sz w:val="28"/>
          <w:szCs w:val="28"/>
        </w:rPr>
      </w:pPr>
      <w:r w:rsidRPr="0033503E">
        <w:rPr>
          <w:color w:val="000000"/>
          <w:sz w:val="28"/>
          <w:szCs w:val="28"/>
        </w:rPr>
        <w:t>Двинулся танковый строй,</w:t>
      </w:r>
      <w:r w:rsidRPr="0033503E">
        <w:rPr>
          <w:color w:val="000000"/>
          <w:sz w:val="28"/>
          <w:szCs w:val="28"/>
        </w:rPr>
        <w:br/>
        <w:t>С песней Российские роты</w:t>
      </w:r>
      <w:r w:rsidRPr="0033503E">
        <w:rPr>
          <w:color w:val="000000"/>
          <w:sz w:val="28"/>
          <w:szCs w:val="28"/>
        </w:rPr>
        <w:br/>
        <w:t>Вышли за Родину в бой.</w:t>
      </w:r>
    </w:p>
    <w:p w:rsidR="006D5A4E" w:rsidRPr="0033503E" w:rsidRDefault="006D5A4E" w:rsidP="006D5A4E">
      <w:pPr>
        <w:spacing w:line="360" w:lineRule="auto"/>
        <w:rPr>
          <w:color w:val="000000"/>
          <w:sz w:val="28"/>
          <w:szCs w:val="28"/>
        </w:rPr>
      </w:pPr>
      <w:r w:rsidRPr="0033503E">
        <w:rPr>
          <w:color w:val="000000"/>
          <w:sz w:val="28"/>
          <w:szCs w:val="28"/>
        </w:rPr>
        <w:br/>
        <w:t>В битве фашисты запомнят,</w:t>
      </w:r>
    </w:p>
    <w:p w:rsidR="006D5A4E" w:rsidRPr="0033503E" w:rsidRDefault="006D5A4E" w:rsidP="006D5A4E">
      <w:pPr>
        <w:spacing w:line="360" w:lineRule="auto"/>
        <w:rPr>
          <w:color w:val="000000"/>
          <w:sz w:val="28"/>
          <w:szCs w:val="28"/>
        </w:rPr>
      </w:pPr>
      <w:r w:rsidRPr="0033503E">
        <w:rPr>
          <w:color w:val="000000"/>
          <w:sz w:val="28"/>
          <w:szCs w:val="28"/>
        </w:rPr>
        <w:t>Русских солдат имена.</w:t>
      </w:r>
      <w:r w:rsidRPr="0033503E">
        <w:rPr>
          <w:color w:val="000000"/>
          <w:sz w:val="28"/>
          <w:szCs w:val="28"/>
        </w:rPr>
        <w:br/>
        <w:t>Только отважным героям</w:t>
      </w:r>
      <w:r w:rsidRPr="0033503E">
        <w:rPr>
          <w:color w:val="000000"/>
          <w:sz w:val="28"/>
          <w:szCs w:val="28"/>
        </w:rPr>
        <w:br/>
        <w:t>Воля к победе дана.</w:t>
      </w:r>
    </w:p>
    <w:p w:rsidR="006D5A4E" w:rsidRPr="0033503E" w:rsidRDefault="006D5A4E" w:rsidP="006D5A4E">
      <w:pPr>
        <w:spacing w:line="360" w:lineRule="auto"/>
        <w:rPr>
          <w:b/>
          <w:sz w:val="28"/>
          <w:szCs w:val="28"/>
        </w:rPr>
      </w:pPr>
      <w:r w:rsidRPr="0033503E">
        <w:rPr>
          <w:color w:val="000000"/>
          <w:sz w:val="28"/>
          <w:szCs w:val="28"/>
        </w:rPr>
        <w:t xml:space="preserve">                                                     </w:t>
      </w:r>
      <w:r w:rsidRPr="0033503E">
        <w:rPr>
          <w:color w:val="000000"/>
          <w:sz w:val="28"/>
          <w:szCs w:val="28"/>
        </w:rPr>
        <w:br/>
      </w:r>
    </w:p>
    <w:p w:rsidR="006D5A4E" w:rsidRPr="0033503E" w:rsidRDefault="006D5A4E" w:rsidP="006D5A4E">
      <w:pPr>
        <w:spacing w:line="360" w:lineRule="auto"/>
        <w:ind w:left="284" w:firstLine="1"/>
        <w:rPr>
          <w:sz w:val="28"/>
          <w:szCs w:val="28"/>
        </w:rPr>
      </w:pPr>
      <w:r w:rsidRPr="0033503E">
        <w:rPr>
          <w:sz w:val="28"/>
          <w:szCs w:val="28"/>
        </w:rPr>
        <w:t xml:space="preserve">                                                                  </w:t>
      </w:r>
      <w:r w:rsidRPr="0033503E">
        <w:rPr>
          <w:b/>
          <w:sz w:val="28"/>
          <w:szCs w:val="28"/>
        </w:rPr>
        <w:t>Глава 3.</w:t>
      </w:r>
    </w:p>
    <w:p w:rsidR="006D5A4E" w:rsidRPr="0033503E" w:rsidRDefault="006D5A4E" w:rsidP="006D5A4E">
      <w:pPr>
        <w:spacing w:line="360" w:lineRule="auto"/>
        <w:jc w:val="center"/>
        <w:rPr>
          <w:i/>
          <w:sz w:val="28"/>
          <w:szCs w:val="28"/>
        </w:rPr>
      </w:pPr>
      <w:r w:rsidRPr="0033503E">
        <w:rPr>
          <w:b/>
          <w:i/>
          <w:sz w:val="28"/>
          <w:szCs w:val="28"/>
        </w:rPr>
        <w:t xml:space="preserve">         «Рассказы свидетелей».</w:t>
      </w:r>
      <w:r w:rsidRPr="0033503E">
        <w:rPr>
          <w:i/>
          <w:sz w:val="28"/>
          <w:szCs w:val="28"/>
        </w:rPr>
        <w:t xml:space="preserve">            </w:t>
      </w:r>
    </w:p>
    <w:p w:rsidR="006D5A4E" w:rsidRPr="0033503E" w:rsidRDefault="006D5A4E" w:rsidP="006D5A4E">
      <w:pPr>
        <w:spacing w:line="360" w:lineRule="auto"/>
        <w:jc w:val="center"/>
        <w:rPr>
          <w:sz w:val="28"/>
          <w:szCs w:val="28"/>
        </w:rPr>
      </w:pPr>
      <w:r w:rsidRPr="0033503E">
        <w:rPr>
          <w:sz w:val="28"/>
          <w:szCs w:val="28"/>
        </w:rPr>
        <w:t xml:space="preserve">                                             </w:t>
      </w:r>
    </w:p>
    <w:p w:rsidR="006D5A4E" w:rsidRPr="0033503E" w:rsidRDefault="006D5A4E" w:rsidP="006D5A4E">
      <w:pPr>
        <w:spacing w:line="360" w:lineRule="auto"/>
        <w:jc w:val="center"/>
        <w:rPr>
          <w:sz w:val="28"/>
          <w:szCs w:val="28"/>
        </w:rPr>
      </w:pPr>
      <w:r>
        <w:rPr>
          <w:noProof/>
          <w:sz w:val="28"/>
          <w:szCs w:val="28"/>
        </w:rPr>
        <w:drawing>
          <wp:anchor distT="0" distB="0" distL="114300" distR="114300" simplePos="0" relativeHeight="251675648" behindDoc="1" locked="0" layoutInCell="1" allowOverlap="1">
            <wp:simplePos x="0" y="0"/>
            <wp:positionH relativeFrom="column">
              <wp:posOffset>240665</wp:posOffset>
            </wp:positionH>
            <wp:positionV relativeFrom="paragraph">
              <wp:posOffset>32385</wp:posOffset>
            </wp:positionV>
            <wp:extent cx="1473200" cy="2820670"/>
            <wp:effectExtent l="19050" t="0" r="0" b="0"/>
            <wp:wrapThrough wrapText="bothSides">
              <wp:wrapPolygon edited="0">
                <wp:start x="-279" y="0"/>
                <wp:lineTo x="-279" y="21444"/>
                <wp:lineTo x="21507" y="21444"/>
                <wp:lineTo x="21507" y="0"/>
                <wp:lineTo x="-279" y="0"/>
              </wp:wrapPolygon>
            </wp:wrapThrough>
            <wp:docPr id="17" name="Рисунок 30" descr="Изображение 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Изображение 011"/>
                    <pic:cNvPicPr>
                      <a:picLocks noChangeAspect="1" noChangeArrowheads="1"/>
                    </pic:cNvPicPr>
                  </pic:nvPicPr>
                  <pic:blipFill>
                    <a:blip r:embed="rId13" cstate="print"/>
                    <a:srcRect l="34726" t="10176" r="33202" b="3815"/>
                    <a:stretch>
                      <a:fillRect/>
                    </a:stretch>
                  </pic:blipFill>
                  <pic:spPr bwMode="auto">
                    <a:xfrm>
                      <a:off x="0" y="0"/>
                      <a:ext cx="1473200" cy="2820670"/>
                    </a:xfrm>
                    <a:prstGeom prst="rect">
                      <a:avLst/>
                    </a:prstGeom>
                    <a:noFill/>
                  </pic:spPr>
                </pic:pic>
              </a:graphicData>
            </a:graphic>
          </wp:anchor>
        </w:drawing>
      </w:r>
      <w:r>
        <w:rPr>
          <w:sz w:val="28"/>
          <w:szCs w:val="28"/>
        </w:rPr>
        <w:t xml:space="preserve">               </w:t>
      </w:r>
      <w:r w:rsidRPr="0033503E">
        <w:rPr>
          <w:sz w:val="28"/>
          <w:szCs w:val="28"/>
        </w:rPr>
        <w:t xml:space="preserve"> И хотя по любому  закону</w:t>
      </w:r>
    </w:p>
    <w:p w:rsidR="006D5A4E" w:rsidRPr="0033503E" w:rsidRDefault="006D5A4E" w:rsidP="006D5A4E">
      <w:pPr>
        <w:spacing w:line="360" w:lineRule="auto"/>
        <w:jc w:val="center"/>
        <w:rPr>
          <w:sz w:val="28"/>
          <w:szCs w:val="28"/>
        </w:rPr>
      </w:pPr>
      <w:r w:rsidRPr="0033503E">
        <w:rPr>
          <w:sz w:val="28"/>
          <w:szCs w:val="28"/>
        </w:rPr>
        <w:t xml:space="preserve">         </w:t>
      </w:r>
      <w:r>
        <w:rPr>
          <w:sz w:val="28"/>
          <w:szCs w:val="28"/>
        </w:rPr>
        <w:t xml:space="preserve">      Д</w:t>
      </w:r>
      <w:r w:rsidRPr="0033503E">
        <w:rPr>
          <w:sz w:val="28"/>
          <w:szCs w:val="28"/>
        </w:rPr>
        <w:t>олжен в школу ходить</w:t>
      </w:r>
    </w:p>
    <w:p w:rsidR="006D5A4E" w:rsidRPr="0033503E" w:rsidRDefault="006D5A4E" w:rsidP="006D5A4E">
      <w:pPr>
        <w:spacing w:line="360" w:lineRule="auto"/>
        <w:rPr>
          <w:sz w:val="28"/>
          <w:szCs w:val="28"/>
        </w:rPr>
      </w:pPr>
      <w:r>
        <w:rPr>
          <w:sz w:val="28"/>
          <w:szCs w:val="28"/>
        </w:rPr>
        <w:t xml:space="preserve">                                          </w:t>
      </w:r>
      <w:r w:rsidRPr="0033503E">
        <w:rPr>
          <w:sz w:val="28"/>
          <w:szCs w:val="28"/>
        </w:rPr>
        <w:t xml:space="preserve"> Но Война…</w:t>
      </w:r>
    </w:p>
    <w:p w:rsidR="006D5A4E" w:rsidRPr="0033503E" w:rsidRDefault="006D5A4E" w:rsidP="006D5A4E">
      <w:pPr>
        <w:pStyle w:val="jui"/>
        <w:spacing w:before="0" w:beforeAutospacing="0" w:after="0" w:afterAutospacing="0" w:line="360" w:lineRule="auto"/>
        <w:rPr>
          <w:sz w:val="28"/>
          <w:szCs w:val="28"/>
        </w:rPr>
      </w:pPr>
      <w:r>
        <w:rPr>
          <w:sz w:val="28"/>
          <w:szCs w:val="28"/>
        </w:rPr>
        <w:t xml:space="preserve">                                           </w:t>
      </w:r>
      <w:r w:rsidRPr="0033503E">
        <w:rPr>
          <w:sz w:val="28"/>
          <w:szCs w:val="28"/>
        </w:rPr>
        <w:t xml:space="preserve"> На плечах у мальчишки погоны,</w:t>
      </w:r>
    </w:p>
    <w:p w:rsidR="006D5A4E" w:rsidRPr="0033503E" w:rsidRDefault="006D5A4E" w:rsidP="006D5A4E">
      <w:pPr>
        <w:pStyle w:val="jui"/>
        <w:spacing w:before="0" w:beforeAutospacing="0" w:after="0" w:afterAutospacing="0" w:line="360" w:lineRule="auto"/>
        <w:jc w:val="center"/>
        <w:rPr>
          <w:sz w:val="28"/>
          <w:szCs w:val="28"/>
        </w:rPr>
      </w:pPr>
      <w:r>
        <w:rPr>
          <w:sz w:val="28"/>
          <w:szCs w:val="28"/>
        </w:rPr>
        <w:t xml:space="preserve">                    </w:t>
      </w:r>
      <w:r w:rsidRPr="0033503E">
        <w:rPr>
          <w:sz w:val="28"/>
          <w:szCs w:val="28"/>
        </w:rPr>
        <w:t xml:space="preserve">За плечами мальчишки –         </w:t>
      </w:r>
    </w:p>
    <w:p w:rsidR="006D5A4E" w:rsidRPr="0033503E" w:rsidRDefault="006D5A4E" w:rsidP="006D5A4E">
      <w:pPr>
        <w:pStyle w:val="jui"/>
        <w:spacing w:before="0" w:beforeAutospacing="0" w:after="0" w:afterAutospacing="0" w:line="360" w:lineRule="auto"/>
        <w:jc w:val="center"/>
        <w:rPr>
          <w:sz w:val="28"/>
          <w:szCs w:val="28"/>
        </w:rPr>
      </w:pPr>
      <w:r w:rsidRPr="0033503E">
        <w:rPr>
          <w:sz w:val="28"/>
          <w:szCs w:val="28"/>
        </w:rPr>
        <w:t xml:space="preserve">                       </w:t>
      </w:r>
      <w:r>
        <w:rPr>
          <w:sz w:val="28"/>
          <w:szCs w:val="28"/>
        </w:rPr>
        <w:t xml:space="preserve">  </w:t>
      </w:r>
      <w:r w:rsidRPr="0033503E">
        <w:rPr>
          <w:sz w:val="28"/>
          <w:szCs w:val="28"/>
        </w:rPr>
        <w:t xml:space="preserve">СТРАНА!  </w:t>
      </w:r>
    </w:p>
    <w:p w:rsidR="006D5A4E" w:rsidRPr="0033503E" w:rsidRDefault="006D5A4E" w:rsidP="006D5A4E">
      <w:pPr>
        <w:spacing w:line="360" w:lineRule="auto"/>
        <w:jc w:val="right"/>
        <w:rPr>
          <w:i/>
          <w:sz w:val="28"/>
          <w:szCs w:val="28"/>
        </w:rPr>
      </w:pPr>
      <w:r w:rsidRPr="0033503E">
        <w:rPr>
          <w:bCs/>
          <w:i/>
          <w:sz w:val="28"/>
          <w:szCs w:val="28"/>
        </w:rPr>
        <w:t xml:space="preserve">                           </w:t>
      </w:r>
      <w:r>
        <w:rPr>
          <w:bCs/>
          <w:i/>
          <w:sz w:val="28"/>
          <w:szCs w:val="28"/>
        </w:rPr>
        <w:t xml:space="preserve">                </w:t>
      </w:r>
      <w:r w:rsidRPr="0033503E">
        <w:rPr>
          <w:bCs/>
          <w:i/>
          <w:sz w:val="28"/>
          <w:szCs w:val="28"/>
        </w:rPr>
        <w:t xml:space="preserve">  Федорова Екатерина Даниловна</w:t>
      </w:r>
    </w:p>
    <w:p w:rsidR="006D5A4E" w:rsidRDefault="006D5A4E" w:rsidP="006D5A4E">
      <w:pPr>
        <w:spacing w:line="360" w:lineRule="auto"/>
        <w:rPr>
          <w:b/>
          <w:i/>
          <w:sz w:val="28"/>
          <w:szCs w:val="28"/>
        </w:rPr>
      </w:pPr>
    </w:p>
    <w:p w:rsidR="006D5A4E" w:rsidRDefault="006D5A4E" w:rsidP="006D5A4E">
      <w:pPr>
        <w:spacing w:line="360" w:lineRule="auto"/>
        <w:rPr>
          <w:b/>
          <w:i/>
          <w:sz w:val="28"/>
          <w:szCs w:val="28"/>
        </w:rPr>
      </w:pPr>
    </w:p>
    <w:p w:rsidR="006D5A4E" w:rsidRDefault="006D5A4E" w:rsidP="006D5A4E">
      <w:pPr>
        <w:spacing w:line="360" w:lineRule="auto"/>
        <w:rPr>
          <w:b/>
          <w:i/>
          <w:sz w:val="28"/>
          <w:szCs w:val="28"/>
        </w:rPr>
      </w:pPr>
    </w:p>
    <w:p w:rsidR="006D5A4E" w:rsidRPr="0033503E" w:rsidRDefault="006D5A4E" w:rsidP="006D5A4E">
      <w:pPr>
        <w:spacing w:line="360" w:lineRule="auto"/>
        <w:rPr>
          <w:i/>
          <w:sz w:val="28"/>
          <w:szCs w:val="28"/>
        </w:rPr>
      </w:pPr>
      <w:r w:rsidRPr="0033503E">
        <w:rPr>
          <w:b/>
          <w:i/>
          <w:sz w:val="28"/>
          <w:szCs w:val="28"/>
        </w:rPr>
        <w:t>А.Т.Топчиев</w:t>
      </w:r>
      <w:r w:rsidRPr="0033503E">
        <w:rPr>
          <w:i/>
          <w:sz w:val="28"/>
          <w:szCs w:val="28"/>
        </w:rPr>
        <w:t>,    гвардии  полковник,</w:t>
      </w:r>
    </w:p>
    <w:p w:rsidR="006D5A4E" w:rsidRPr="0033503E" w:rsidRDefault="006D5A4E" w:rsidP="006D5A4E">
      <w:pPr>
        <w:spacing w:line="360" w:lineRule="auto"/>
        <w:rPr>
          <w:i/>
          <w:sz w:val="28"/>
          <w:szCs w:val="28"/>
        </w:rPr>
      </w:pPr>
      <w:r w:rsidRPr="0033503E">
        <w:rPr>
          <w:i/>
          <w:sz w:val="28"/>
          <w:szCs w:val="28"/>
        </w:rPr>
        <w:t>Ветеран Великой Отечественной войны</w:t>
      </w:r>
    </w:p>
    <w:p w:rsidR="006D5A4E" w:rsidRPr="0033503E" w:rsidRDefault="006D5A4E" w:rsidP="006D5A4E">
      <w:pPr>
        <w:spacing w:line="360" w:lineRule="auto"/>
        <w:jc w:val="center"/>
        <w:rPr>
          <w:b/>
          <w:i/>
          <w:sz w:val="28"/>
          <w:szCs w:val="28"/>
        </w:rPr>
      </w:pPr>
      <w:r w:rsidRPr="0033503E">
        <w:rPr>
          <w:sz w:val="28"/>
          <w:szCs w:val="28"/>
        </w:rPr>
        <w:t xml:space="preserve">           </w:t>
      </w:r>
    </w:p>
    <w:p w:rsidR="006D5A4E" w:rsidRPr="0033503E" w:rsidRDefault="006D5A4E" w:rsidP="006D5A4E">
      <w:pPr>
        <w:pStyle w:val="jui"/>
        <w:spacing w:before="0" w:beforeAutospacing="0" w:after="0" w:afterAutospacing="0" w:line="360" w:lineRule="auto"/>
        <w:jc w:val="right"/>
        <w:rPr>
          <w:sz w:val="28"/>
          <w:szCs w:val="28"/>
        </w:rPr>
      </w:pPr>
    </w:p>
    <w:p w:rsidR="006D5A4E" w:rsidRPr="0033503E" w:rsidRDefault="006D5A4E" w:rsidP="006D5A4E">
      <w:pPr>
        <w:pStyle w:val="jui"/>
        <w:spacing w:before="0" w:beforeAutospacing="0" w:after="0" w:afterAutospacing="0" w:line="360" w:lineRule="auto"/>
        <w:jc w:val="right"/>
        <w:rPr>
          <w:sz w:val="28"/>
          <w:szCs w:val="28"/>
        </w:rPr>
      </w:pPr>
    </w:p>
    <w:p w:rsidR="006D5A4E" w:rsidRPr="0033503E" w:rsidRDefault="006D5A4E" w:rsidP="006D5A4E">
      <w:pPr>
        <w:pStyle w:val="jui"/>
        <w:spacing w:before="0" w:beforeAutospacing="0" w:after="0" w:afterAutospacing="0" w:line="360" w:lineRule="auto"/>
        <w:jc w:val="right"/>
        <w:rPr>
          <w:sz w:val="28"/>
          <w:szCs w:val="28"/>
        </w:rPr>
      </w:pPr>
    </w:p>
    <w:p w:rsidR="006D5A4E" w:rsidRPr="0033503E" w:rsidRDefault="006D5A4E" w:rsidP="006D5A4E">
      <w:pPr>
        <w:pStyle w:val="jui"/>
        <w:spacing w:before="0" w:beforeAutospacing="0" w:after="0" w:afterAutospacing="0" w:line="360" w:lineRule="auto"/>
        <w:jc w:val="right"/>
        <w:rPr>
          <w:sz w:val="28"/>
          <w:szCs w:val="28"/>
        </w:rPr>
      </w:pPr>
    </w:p>
    <w:p w:rsidR="006D5A4E" w:rsidRPr="0033503E" w:rsidRDefault="006D5A4E" w:rsidP="006D5A4E">
      <w:pPr>
        <w:tabs>
          <w:tab w:val="right" w:pos="10631"/>
        </w:tabs>
        <w:spacing w:line="360" w:lineRule="auto"/>
        <w:jc w:val="both"/>
        <w:rPr>
          <w:b/>
          <w:sz w:val="28"/>
          <w:szCs w:val="28"/>
        </w:rPr>
      </w:pPr>
      <w:r w:rsidRPr="0033503E">
        <w:rPr>
          <w:b/>
          <w:sz w:val="28"/>
          <w:szCs w:val="28"/>
        </w:rPr>
        <w:tab/>
      </w:r>
    </w:p>
    <w:p w:rsidR="006D5A4E" w:rsidRPr="0033503E" w:rsidRDefault="006D5A4E" w:rsidP="006D5A4E">
      <w:pPr>
        <w:spacing w:line="360" w:lineRule="auto"/>
        <w:ind w:left="720"/>
        <w:jc w:val="center"/>
        <w:rPr>
          <w:b/>
          <w:i/>
          <w:sz w:val="28"/>
          <w:szCs w:val="28"/>
        </w:rPr>
      </w:pPr>
      <w:r w:rsidRPr="0033503E">
        <w:rPr>
          <w:b/>
          <w:i/>
          <w:sz w:val="28"/>
          <w:szCs w:val="28"/>
        </w:rPr>
        <w:t>О детях на войне.</w:t>
      </w:r>
    </w:p>
    <w:p w:rsidR="006D5A4E" w:rsidRPr="0033503E" w:rsidRDefault="006D5A4E" w:rsidP="006D5A4E">
      <w:pPr>
        <w:spacing w:line="360" w:lineRule="auto"/>
        <w:jc w:val="both"/>
        <w:rPr>
          <w:sz w:val="28"/>
          <w:szCs w:val="28"/>
        </w:rPr>
      </w:pPr>
      <w:r w:rsidRPr="0033503E">
        <w:rPr>
          <w:sz w:val="28"/>
          <w:szCs w:val="28"/>
        </w:rPr>
        <w:tab/>
        <w:t>Более  шести тысяч километров по фронтовым дорогам довелось мне пройти пешком, проехать на автомашинах и тракторах со своим 471-м тяжёлым пушечным артиллерийским полком Резерва Верховного Главного командования.</w:t>
      </w:r>
    </w:p>
    <w:p w:rsidR="006D5A4E" w:rsidRPr="0033503E" w:rsidRDefault="006D5A4E" w:rsidP="006D5A4E">
      <w:pPr>
        <w:spacing w:line="360" w:lineRule="auto"/>
        <w:jc w:val="both"/>
        <w:rPr>
          <w:sz w:val="28"/>
          <w:szCs w:val="28"/>
        </w:rPr>
      </w:pPr>
      <w:r w:rsidRPr="0033503E">
        <w:rPr>
          <w:sz w:val="28"/>
          <w:szCs w:val="28"/>
        </w:rPr>
        <w:tab/>
        <w:t>Почти за четыре года фронтовой жизни у меня было множество встреч с разными людьми: приятных и радостных, тяжёлых и трагических, многие из которых до сих пор остались в памяти.</w:t>
      </w:r>
    </w:p>
    <w:p w:rsidR="006D5A4E" w:rsidRPr="0033503E" w:rsidRDefault="006D5A4E" w:rsidP="006D5A4E">
      <w:pPr>
        <w:spacing w:line="360" w:lineRule="auto"/>
        <w:ind w:firstLine="696"/>
        <w:jc w:val="both"/>
        <w:rPr>
          <w:sz w:val="28"/>
          <w:szCs w:val="28"/>
        </w:rPr>
      </w:pPr>
      <w:r w:rsidRPr="0033503E">
        <w:rPr>
          <w:sz w:val="28"/>
          <w:szCs w:val="28"/>
        </w:rPr>
        <w:t>Но самые яркие впечатления сохранились от встреч с маленькими детьми, переживавшими вместе со всей страной тревожное военное время.</w:t>
      </w:r>
    </w:p>
    <w:p w:rsidR="006D5A4E" w:rsidRPr="0033503E" w:rsidRDefault="006D5A4E" w:rsidP="006D5A4E">
      <w:pPr>
        <w:spacing w:line="360" w:lineRule="auto"/>
        <w:ind w:firstLine="696"/>
        <w:jc w:val="both"/>
        <w:rPr>
          <w:sz w:val="28"/>
          <w:szCs w:val="28"/>
        </w:rPr>
      </w:pPr>
      <w:r w:rsidRPr="0033503E">
        <w:rPr>
          <w:sz w:val="28"/>
          <w:szCs w:val="28"/>
        </w:rPr>
        <w:t>Для детей война стала исключительно тяжёлым испытанием. И мне всегда хотелось облегчить их участь, чем-то помочь, порадовать.</w:t>
      </w:r>
    </w:p>
    <w:p w:rsidR="006D5A4E" w:rsidRPr="0033503E" w:rsidRDefault="006D5A4E" w:rsidP="006D5A4E">
      <w:pPr>
        <w:spacing w:line="360" w:lineRule="auto"/>
        <w:ind w:firstLine="696"/>
        <w:jc w:val="both"/>
        <w:rPr>
          <w:sz w:val="28"/>
          <w:szCs w:val="28"/>
        </w:rPr>
      </w:pPr>
      <w:r w:rsidRPr="0033503E">
        <w:rPr>
          <w:sz w:val="28"/>
          <w:szCs w:val="28"/>
        </w:rPr>
        <w:t>Недавно я написал тетрадь воспоминаний, в которую вошли рассказы о встреченных мною на фронте детях.</w:t>
      </w:r>
    </w:p>
    <w:p w:rsidR="006D5A4E" w:rsidRPr="0033503E" w:rsidRDefault="006D5A4E" w:rsidP="006D5A4E">
      <w:pPr>
        <w:spacing w:line="360" w:lineRule="auto"/>
        <w:rPr>
          <w:sz w:val="28"/>
          <w:szCs w:val="28"/>
        </w:rPr>
      </w:pPr>
    </w:p>
    <w:p w:rsidR="006D5A4E" w:rsidRPr="0033503E" w:rsidRDefault="006D5A4E" w:rsidP="006D5A4E">
      <w:pPr>
        <w:spacing w:line="360" w:lineRule="auto"/>
        <w:ind w:left="720" w:firstLine="696"/>
        <w:jc w:val="center"/>
        <w:rPr>
          <w:b/>
          <w:i/>
          <w:sz w:val="28"/>
          <w:szCs w:val="28"/>
        </w:rPr>
      </w:pPr>
      <w:r w:rsidRPr="0033503E">
        <w:rPr>
          <w:b/>
          <w:i/>
          <w:sz w:val="28"/>
          <w:szCs w:val="28"/>
        </w:rPr>
        <w:t>Свидание через полвека.</w:t>
      </w:r>
    </w:p>
    <w:p w:rsidR="006D5A4E" w:rsidRPr="0033503E" w:rsidRDefault="006D5A4E" w:rsidP="006D5A4E">
      <w:pPr>
        <w:spacing w:line="360" w:lineRule="auto"/>
        <w:jc w:val="both"/>
        <w:rPr>
          <w:sz w:val="28"/>
          <w:szCs w:val="28"/>
        </w:rPr>
      </w:pPr>
      <w:r w:rsidRPr="0033503E">
        <w:rPr>
          <w:sz w:val="28"/>
          <w:szCs w:val="28"/>
        </w:rPr>
        <w:tab/>
        <w:t>Разведывательный дивизион, куда я был временно назначен комиссаром батареи, расположился на южной окраине города Дедовска в простом деревянном домике по улице Революционной. В этом домике жила Ефросинья Евтифьевна Мехнюк со своей матерью и двумя дочками 3-х и 4х лет. Помнится, что одну из них звали Люся, а другую – Ляля.</w:t>
      </w:r>
    </w:p>
    <w:p w:rsidR="006D5A4E" w:rsidRPr="0033503E" w:rsidRDefault="006D5A4E" w:rsidP="006D5A4E">
      <w:pPr>
        <w:spacing w:line="360" w:lineRule="auto"/>
        <w:jc w:val="both"/>
        <w:rPr>
          <w:sz w:val="28"/>
          <w:szCs w:val="28"/>
        </w:rPr>
      </w:pPr>
      <w:r w:rsidRPr="0033503E">
        <w:rPr>
          <w:sz w:val="28"/>
          <w:szCs w:val="28"/>
        </w:rPr>
        <w:tab/>
        <w:t>Поначалу девочки нас очень боялись, стеснялись вступать в разговор. Бывало, войдёшь в комнату, они мгновенно забирались на печку к своей бабушке и прятались. По их глазёнкам было видно, что они испытывают страх перед военными.</w:t>
      </w:r>
    </w:p>
    <w:p w:rsidR="006D5A4E" w:rsidRPr="0033503E" w:rsidRDefault="006D5A4E" w:rsidP="006D5A4E">
      <w:pPr>
        <w:spacing w:line="360" w:lineRule="auto"/>
        <w:jc w:val="both"/>
        <w:rPr>
          <w:sz w:val="28"/>
          <w:szCs w:val="28"/>
        </w:rPr>
      </w:pPr>
      <w:r w:rsidRPr="0033503E">
        <w:rPr>
          <w:sz w:val="28"/>
          <w:szCs w:val="28"/>
        </w:rPr>
        <w:tab/>
        <w:t>Но такая отчуждённость девочек продолжалась недолго. Во дворе дома находилась кухня дивизиона. Семья Ефросиньи, как и все мирные жители в то время, испытывала большие затруднения с продуктами. Поэтому, как только мы садились за стол, девочки с опаской приближались и смотрели на накрытый стол. Никто не мог безучастно переносить это зрелище. Хотелось поделиться с маленькими девочками всем, что имели.</w:t>
      </w:r>
    </w:p>
    <w:p w:rsidR="006D5A4E" w:rsidRPr="0033503E" w:rsidRDefault="006D5A4E" w:rsidP="006D5A4E">
      <w:pPr>
        <w:spacing w:line="360" w:lineRule="auto"/>
        <w:jc w:val="both"/>
        <w:rPr>
          <w:sz w:val="28"/>
          <w:szCs w:val="28"/>
        </w:rPr>
      </w:pPr>
      <w:r w:rsidRPr="0033503E">
        <w:rPr>
          <w:sz w:val="28"/>
          <w:szCs w:val="28"/>
        </w:rPr>
        <w:lastRenderedPageBreak/>
        <w:tab/>
        <w:t xml:space="preserve">Вот мы и решили выделять им определённую долю продуктов – как бы взяли их на своё военное довольствие, для девочек было отведено специальное место за столом. Вскоре Люся и Ляля стали сами усаживаться за стол ещё до того, как мы приносили котелки с супом и кашей. Дети быстро привыкли к нам. Сидя на коленях у кого-то из бойцов, они что-то рассказывали, старались чем-нибудь похвалиться. По секрету сообщали, что слышали «большой гром» - это стреляли пушки нашего 471-го артполка. </w:t>
      </w:r>
    </w:p>
    <w:p w:rsidR="006D5A4E" w:rsidRPr="0033503E" w:rsidRDefault="006D5A4E" w:rsidP="006D5A4E">
      <w:pPr>
        <w:spacing w:line="360" w:lineRule="auto"/>
        <w:jc w:val="both"/>
        <w:rPr>
          <w:sz w:val="28"/>
          <w:szCs w:val="28"/>
        </w:rPr>
      </w:pPr>
      <w:r w:rsidRPr="0033503E">
        <w:rPr>
          <w:sz w:val="28"/>
          <w:szCs w:val="28"/>
        </w:rPr>
        <w:t>Бойцы внимательно слушали рассказы девочек, хвалили  за сообразительность, а по вечерам я рассказывал им сказки, которые они слушали с большим любопытством, хотя, честно говоря, в эти дни было не до сказок.</w:t>
      </w:r>
    </w:p>
    <w:p w:rsidR="006D5A4E" w:rsidRPr="0033503E" w:rsidRDefault="006D5A4E" w:rsidP="006D5A4E">
      <w:pPr>
        <w:spacing w:line="360" w:lineRule="auto"/>
        <w:jc w:val="both"/>
        <w:rPr>
          <w:sz w:val="28"/>
          <w:szCs w:val="28"/>
        </w:rPr>
      </w:pPr>
      <w:r w:rsidRPr="0033503E">
        <w:rPr>
          <w:sz w:val="28"/>
          <w:szCs w:val="28"/>
        </w:rPr>
        <w:tab/>
      </w:r>
    </w:p>
    <w:p w:rsidR="006D5A4E" w:rsidRPr="0033503E" w:rsidRDefault="006D5A4E" w:rsidP="006D5A4E">
      <w:pPr>
        <w:spacing w:line="360" w:lineRule="auto"/>
        <w:jc w:val="both"/>
        <w:rPr>
          <w:sz w:val="28"/>
          <w:szCs w:val="28"/>
        </w:rPr>
      </w:pPr>
      <w:r w:rsidRPr="0033503E">
        <w:rPr>
          <w:sz w:val="28"/>
          <w:szCs w:val="28"/>
        </w:rPr>
        <w:t>Вскоре нашему пребыванию в Дедовске и дружбе с юными подружками пришёл конец. Начался массовый разгром фашистов под Москвой, и мы, артиллеристы, направились на запад.</w:t>
      </w:r>
    </w:p>
    <w:p w:rsidR="006D5A4E" w:rsidRPr="0033503E" w:rsidRDefault="006D5A4E" w:rsidP="006D5A4E">
      <w:pPr>
        <w:spacing w:line="360" w:lineRule="auto"/>
        <w:jc w:val="both"/>
        <w:rPr>
          <w:sz w:val="28"/>
          <w:szCs w:val="28"/>
        </w:rPr>
      </w:pPr>
      <w:r w:rsidRPr="0033503E">
        <w:rPr>
          <w:sz w:val="28"/>
          <w:szCs w:val="28"/>
        </w:rPr>
        <w:tab/>
        <w:t>Я с грустью распрощался со своими маленькими подружками, с хозяйками дома, оставил им по кулёчку конфет, печенья, сахара.</w:t>
      </w:r>
    </w:p>
    <w:p w:rsidR="006D5A4E" w:rsidRPr="0033503E" w:rsidRDefault="006D5A4E" w:rsidP="006D5A4E">
      <w:pPr>
        <w:spacing w:line="360" w:lineRule="auto"/>
        <w:jc w:val="both"/>
        <w:rPr>
          <w:sz w:val="28"/>
          <w:szCs w:val="28"/>
        </w:rPr>
      </w:pPr>
      <w:r w:rsidRPr="0033503E">
        <w:rPr>
          <w:sz w:val="28"/>
          <w:szCs w:val="28"/>
        </w:rPr>
        <w:tab/>
        <w:t xml:space="preserve">Прошли многие годы, я часто вспоминал о тяжёлых боях под Москвой и о маленьких сестричках  из Дедовска. И только через 25 лет после войны я навестил памятный домик на улице Революционной. Ефросинью Евтифьевну я узнал сразу, а про девушку лет 25-и спросил: « Кто такая?» Это была одна из моих маленьких фронтовых подружек, которая зимой 41-го года сидела с нами за одним солдатским столом. Встреча была короткой. </w:t>
      </w:r>
    </w:p>
    <w:p w:rsidR="006D5A4E" w:rsidRPr="0033503E" w:rsidRDefault="006D5A4E" w:rsidP="006D5A4E">
      <w:pPr>
        <w:spacing w:line="360" w:lineRule="auto"/>
        <w:ind w:firstLine="708"/>
        <w:jc w:val="both"/>
        <w:rPr>
          <w:sz w:val="28"/>
          <w:szCs w:val="28"/>
        </w:rPr>
      </w:pPr>
      <w:r>
        <w:rPr>
          <w:noProof/>
          <w:sz w:val="28"/>
          <w:szCs w:val="28"/>
        </w:rPr>
        <w:drawing>
          <wp:anchor distT="0" distB="0" distL="114300" distR="114300" simplePos="0" relativeHeight="251660288" behindDoc="0" locked="0" layoutInCell="1" allowOverlap="1">
            <wp:simplePos x="0" y="0"/>
            <wp:positionH relativeFrom="column">
              <wp:posOffset>4104640</wp:posOffset>
            </wp:positionH>
            <wp:positionV relativeFrom="paragraph">
              <wp:posOffset>480695</wp:posOffset>
            </wp:positionV>
            <wp:extent cx="2663825" cy="2515235"/>
            <wp:effectExtent l="19050" t="0" r="3175" b="0"/>
            <wp:wrapThrough wrapText="bothSides">
              <wp:wrapPolygon edited="0">
                <wp:start x="-154" y="0"/>
                <wp:lineTo x="-154" y="21431"/>
                <wp:lineTo x="21626" y="21431"/>
                <wp:lineTo x="21626" y="0"/>
                <wp:lineTo x="-154" y="0"/>
              </wp:wrapPolygon>
            </wp:wrapThrough>
            <wp:docPr id="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4" cstate="print"/>
                    <a:srcRect l="19571" t="22098" r="31204" b="20119"/>
                    <a:stretch>
                      <a:fillRect/>
                    </a:stretch>
                  </pic:blipFill>
                  <pic:spPr bwMode="auto">
                    <a:xfrm>
                      <a:off x="0" y="0"/>
                      <a:ext cx="2663825" cy="2515235"/>
                    </a:xfrm>
                    <a:prstGeom prst="rect">
                      <a:avLst/>
                    </a:prstGeom>
                    <a:noFill/>
                  </pic:spPr>
                </pic:pic>
              </a:graphicData>
            </a:graphic>
          </wp:anchor>
        </w:drawing>
      </w:r>
      <w:r w:rsidRPr="0033503E">
        <w:rPr>
          <w:sz w:val="28"/>
          <w:szCs w:val="28"/>
        </w:rPr>
        <w:t>Следующее свидание с фронтовыми подружками произошло 11 октября 2003 года. Мы подъехали к заветному домику на улице Революционной, распахнулась калитка, нам навстречу устремились трое – две сестрички и муж одной из них. Меня радостно встречали уже не маленькие крошки, какими они были в 1941 году, а солидные дамы. Какая эта была трогательная  и незабываемая встреча! Бывают же  на свете чудеса – встретиться через 62 года!</w:t>
      </w:r>
    </w:p>
    <w:p w:rsidR="006D5A4E" w:rsidRPr="0033503E" w:rsidRDefault="006D5A4E" w:rsidP="006D5A4E">
      <w:pPr>
        <w:spacing w:line="360" w:lineRule="auto"/>
        <w:jc w:val="both"/>
        <w:rPr>
          <w:sz w:val="28"/>
          <w:szCs w:val="28"/>
        </w:rPr>
      </w:pPr>
      <w:r w:rsidRPr="0033503E">
        <w:rPr>
          <w:sz w:val="28"/>
          <w:szCs w:val="28"/>
        </w:rPr>
        <w:lastRenderedPageBreak/>
        <w:tab/>
        <w:t>Мы долго беседовали за столом: я рассказал о себе, о своей послевоенной жизни, выразил соболезнование   по случаю  смерти их матери Ефросинии Евтифьевны,  подарил на память сувениры.</w:t>
      </w:r>
    </w:p>
    <w:p w:rsidR="006D5A4E" w:rsidRPr="0033503E" w:rsidRDefault="006D5A4E" w:rsidP="006D5A4E">
      <w:pPr>
        <w:spacing w:line="360" w:lineRule="auto"/>
        <w:jc w:val="both"/>
        <w:rPr>
          <w:sz w:val="28"/>
          <w:szCs w:val="28"/>
        </w:rPr>
      </w:pPr>
      <w:r w:rsidRPr="0033503E">
        <w:rPr>
          <w:sz w:val="28"/>
          <w:szCs w:val="28"/>
        </w:rPr>
        <w:t xml:space="preserve"> А сёстры поведали о себе, о своих семьях, о хлопотах по сохранению домика. </w:t>
      </w:r>
    </w:p>
    <w:p w:rsidR="006D5A4E" w:rsidRPr="0033503E" w:rsidRDefault="006D5A4E" w:rsidP="006D5A4E">
      <w:pPr>
        <w:spacing w:line="360" w:lineRule="auto"/>
        <w:jc w:val="center"/>
        <w:rPr>
          <w:sz w:val="28"/>
          <w:szCs w:val="28"/>
        </w:rPr>
      </w:pPr>
      <w:r w:rsidRPr="0033503E">
        <w:rPr>
          <w:sz w:val="28"/>
          <w:szCs w:val="28"/>
        </w:rPr>
        <w:t>Живите долго!</w:t>
      </w:r>
    </w:p>
    <w:p w:rsidR="006D5A4E" w:rsidRPr="0033503E" w:rsidRDefault="006D5A4E" w:rsidP="006D5A4E">
      <w:pPr>
        <w:spacing w:line="360" w:lineRule="auto"/>
        <w:jc w:val="both"/>
        <w:rPr>
          <w:i/>
          <w:sz w:val="28"/>
          <w:szCs w:val="28"/>
        </w:rPr>
      </w:pPr>
    </w:p>
    <w:p w:rsidR="006D5A4E" w:rsidRPr="0033503E" w:rsidRDefault="006D5A4E" w:rsidP="006D5A4E">
      <w:pPr>
        <w:spacing w:line="360" w:lineRule="auto"/>
        <w:jc w:val="center"/>
        <w:rPr>
          <w:i/>
          <w:sz w:val="28"/>
          <w:szCs w:val="28"/>
        </w:rPr>
      </w:pPr>
      <w:r w:rsidRPr="0033503E">
        <w:rPr>
          <w:b/>
          <w:i/>
          <w:sz w:val="28"/>
          <w:szCs w:val="28"/>
        </w:rPr>
        <w:t>Где ты, Кланька?</w:t>
      </w:r>
    </w:p>
    <w:p w:rsidR="006D5A4E" w:rsidRPr="0033503E" w:rsidRDefault="006D5A4E" w:rsidP="006D5A4E">
      <w:pPr>
        <w:spacing w:line="360" w:lineRule="auto"/>
        <w:jc w:val="both"/>
        <w:rPr>
          <w:sz w:val="28"/>
          <w:szCs w:val="28"/>
        </w:rPr>
      </w:pPr>
      <w:r>
        <w:rPr>
          <w:i/>
          <w:noProof/>
          <w:sz w:val="28"/>
          <w:szCs w:val="28"/>
        </w:rPr>
        <w:drawing>
          <wp:anchor distT="0" distB="0" distL="114300" distR="114300" simplePos="0" relativeHeight="251674624" behindDoc="1" locked="0" layoutInCell="1" allowOverlap="1">
            <wp:simplePos x="0" y="0"/>
            <wp:positionH relativeFrom="column">
              <wp:posOffset>-21590</wp:posOffset>
            </wp:positionH>
            <wp:positionV relativeFrom="paragraph">
              <wp:posOffset>200660</wp:posOffset>
            </wp:positionV>
            <wp:extent cx="1875155" cy="2532380"/>
            <wp:effectExtent l="19050" t="0" r="0" b="0"/>
            <wp:wrapThrough wrapText="bothSides">
              <wp:wrapPolygon edited="0">
                <wp:start x="-219" y="0"/>
                <wp:lineTo x="-219" y="21448"/>
                <wp:lineTo x="21505" y="21448"/>
                <wp:lineTo x="21505" y="0"/>
                <wp:lineTo x="-219" y="0"/>
              </wp:wrapPolygon>
            </wp:wrapThrough>
            <wp:docPr id="1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5" cstate="print"/>
                    <a:srcRect l="15504" t="17413" r="12122" b="12569"/>
                    <a:stretch>
                      <a:fillRect/>
                    </a:stretch>
                  </pic:blipFill>
                  <pic:spPr bwMode="auto">
                    <a:xfrm>
                      <a:off x="0" y="0"/>
                      <a:ext cx="1875155" cy="2532380"/>
                    </a:xfrm>
                    <a:prstGeom prst="rect">
                      <a:avLst/>
                    </a:prstGeom>
                    <a:noFill/>
                  </pic:spPr>
                </pic:pic>
              </a:graphicData>
            </a:graphic>
          </wp:anchor>
        </w:drawing>
      </w:r>
      <w:r w:rsidRPr="0033503E">
        <w:rPr>
          <w:sz w:val="28"/>
          <w:szCs w:val="28"/>
        </w:rPr>
        <w:tab/>
        <w:t>В декабре 1941 года я служил в штабе полка в деревне Каменка, неподалёку от города Истра. Разместилась штабная батарея в очень маленьком и плохом домишке, каким-то чудом уцелевшем от пожара войны. Стены его покосились, буквально вросли в землю, а окошки были почти на одном уровне с землёй. Но на фронте и такое жилище было подарком, а тем более в такую снежную и морозную зиму, как в 1941 году. В этом домике жила среднего возраста женщина с маленькой девочкой лет пяти, которую звали Кланькой. Хозяйка рассказала мне, что её сестру, мать этой девочки, гитлеровцы расстреляли за помощь местным партизанам, а осиротевшую Кланьку она взяла к себе.</w:t>
      </w:r>
    </w:p>
    <w:p w:rsidR="006D5A4E" w:rsidRPr="0033503E" w:rsidRDefault="006D5A4E" w:rsidP="006D5A4E">
      <w:pPr>
        <w:spacing w:line="360" w:lineRule="auto"/>
        <w:jc w:val="both"/>
        <w:rPr>
          <w:sz w:val="28"/>
          <w:szCs w:val="28"/>
        </w:rPr>
      </w:pPr>
      <w:r w:rsidRPr="0033503E">
        <w:rPr>
          <w:sz w:val="28"/>
          <w:szCs w:val="28"/>
        </w:rPr>
        <w:tab/>
        <w:t>Как только мы расположились в этом домике, у меня с Кланькой установились дружеские отношения. Одета она была в простое деревенское пальтишко, на голове огромный взрослый платок, а обута в валенки с калошами, которые она называла «чунями».</w:t>
      </w:r>
    </w:p>
    <w:p w:rsidR="006D5A4E" w:rsidRPr="0033503E" w:rsidRDefault="006D5A4E" w:rsidP="006D5A4E">
      <w:pPr>
        <w:spacing w:line="360" w:lineRule="auto"/>
        <w:jc w:val="both"/>
        <w:rPr>
          <w:sz w:val="28"/>
          <w:szCs w:val="28"/>
        </w:rPr>
      </w:pPr>
      <w:r w:rsidRPr="0033503E">
        <w:rPr>
          <w:sz w:val="28"/>
          <w:szCs w:val="28"/>
        </w:rPr>
        <w:tab/>
        <w:t>Когда офицеры штаба собирались обедать, Кланька стремглав занимала место за столом, получала порцию каши и хлеба, сахар, печенье или конфетку к чаю. Иногда ей требовалась добавка, девочка мгновенно одевалась и выскакивала во двор к солдатской кухне. Повар уже знал, зачем прибежала Кланька, и без задержки отпускал ей добавку.</w:t>
      </w:r>
    </w:p>
    <w:p w:rsidR="006D5A4E" w:rsidRPr="0033503E" w:rsidRDefault="006D5A4E" w:rsidP="006D5A4E">
      <w:pPr>
        <w:spacing w:line="360" w:lineRule="auto"/>
        <w:jc w:val="both"/>
        <w:rPr>
          <w:sz w:val="28"/>
          <w:szCs w:val="28"/>
        </w:rPr>
      </w:pPr>
      <w:r w:rsidRPr="0033503E">
        <w:rPr>
          <w:sz w:val="28"/>
          <w:szCs w:val="28"/>
        </w:rPr>
        <w:tab/>
        <w:t xml:space="preserve">Мы с Кланькой так сдружились, что почти не расставались. Даже спали вместе на широкой деревянной  лавке  под иконами. В первый вечер, когда я стал устраивать себе спальное место на полу, хозяйка меня остановила и сказала: «Ложитесь на лавке под иконами – вас бог спасёт».  А Кланька  примостилась на эту же лавку ко мне. </w:t>
      </w:r>
      <w:r w:rsidRPr="0033503E">
        <w:rPr>
          <w:sz w:val="28"/>
          <w:szCs w:val="28"/>
        </w:rPr>
        <w:lastRenderedPageBreak/>
        <w:t xml:space="preserve">Небольшую подушечку, которую я возил с собой, я клал под головку девочке, а для себя приспособил вещмешок. Укрывались шинелью, длинной,  как у кавалериста, её вполне хватало на нас двоих. </w:t>
      </w:r>
    </w:p>
    <w:p w:rsidR="006D5A4E" w:rsidRPr="0033503E" w:rsidRDefault="006D5A4E" w:rsidP="006D5A4E">
      <w:pPr>
        <w:spacing w:line="360" w:lineRule="auto"/>
        <w:jc w:val="both"/>
        <w:rPr>
          <w:sz w:val="28"/>
          <w:szCs w:val="28"/>
        </w:rPr>
      </w:pPr>
      <w:r w:rsidRPr="0033503E">
        <w:rPr>
          <w:sz w:val="28"/>
          <w:szCs w:val="28"/>
        </w:rPr>
        <w:tab/>
        <w:t>По вечерам Кланька долго не засыпала, тихим шёпотом задавала мне тысячу вопросов. Я рассказывал ей сказки: оставшуюся в памяти с детских лет украинскую сказку про Ивасика-Телесика, про волка и маленького козлёнка. И Кланька, и мои товарищи офицеры засыпали…</w:t>
      </w:r>
    </w:p>
    <w:p w:rsidR="006D5A4E" w:rsidRPr="0033503E" w:rsidRDefault="006D5A4E" w:rsidP="006D5A4E">
      <w:pPr>
        <w:spacing w:line="360" w:lineRule="auto"/>
        <w:jc w:val="both"/>
        <w:rPr>
          <w:sz w:val="28"/>
          <w:szCs w:val="28"/>
        </w:rPr>
      </w:pPr>
      <w:r w:rsidRPr="0033503E">
        <w:rPr>
          <w:sz w:val="28"/>
          <w:szCs w:val="28"/>
        </w:rPr>
        <w:tab/>
        <w:t xml:space="preserve"> Днём Кланька тоже не давала мне покоя – даже на ежедневные совещания или доклады комиссару полка приходилось ходить вместе. Помню, как батальонный комиссар Александр Михайлович Сучков сразу обратил внимание на мою спутницу, которая крепко держалась за мою руку. Он спросил: «А это кто такая?» «Моя фронтовая дочка, товарищ комиссар!»- в шутку ответил я. </w:t>
      </w:r>
    </w:p>
    <w:p w:rsidR="006D5A4E" w:rsidRPr="0033503E" w:rsidRDefault="006D5A4E" w:rsidP="006D5A4E">
      <w:pPr>
        <w:spacing w:line="360" w:lineRule="auto"/>
        <w:jc w:val="both"/>
        <w:rPr>
          <w:sz w:val="28"/>
          <w:szCs w:val="28"/>
        </w:rPr>
      </w:pPr>
      <w:r w:rsidRPr="0033503E">
        <w:rPr>
          <w:sz w:val="28"/>
          <w:szCs w:val="28"/>
        </w:rPr>
        <w:tab/>
        <w:t>Но вскоре наше пребывание в Каменке закончилось, нам было приказано спешно переместиться. Начались сборы штабной батареи к отъезду, Кланька сразу почуяла неладное. С тревогой она следила за сборами полкового имущества, походной кухни. С затаёнными слезами я распрощался с Кланькой, пообещав к вечеру вернуться обратно. Хотелось поскорее незаметно выйти на улицу и скрыться среди уходящих на запад войск, тракторов, машин. Но как ни удерживала тетя Кланьку при себе, она всё же устремилась на улицу. Я уже стоял на подножке выезжающей со двора автомашины и старался не поворачиваться в сторону домика. А девочка бежала по снегу, спотыкалась и падала,  вновь поднималась и продолжала бежать по улице.</w:t>
      </w:r>
    </w:p>
    <w:p w:rsidR="006D5A4E" w:rsidRPr="0033503E" w:rsidRDefault="006D5A4E" w:rsidP="006D5A4E">
      <w:pPr>
        <w:spacing w:line="360" w:lineRule="auto"/>
        <w:jc w:val="both"/>
        <w:rPr>
          <w:sz w:val="28"/>
          <w:szCs w:val="28"/>
        </w:rPr>
      </w:pPr>
      <w:r w:rsidRPr="0033503E">
        <w:rPr>
          <w:sz w:val="28"/>
          <w:szCs w:val="28"/>
        </w:rPr>
        <w:tab/>
        <w:t>Сквозь гул моторов до меня доносился её плач: «Дядя Саша! Дядя Саша! Куда же ты без меня?» Я оглянулся только тогда, когда её голос затих. Маленькая фигурка виднелась вдали. Где ты, Кланька?</w:t>
      </w:r>
    </w:p>
    <w:p w:rsidR="006D5A4E" w:rsidRPr="0033503E" w:rsidRDefault="006D5A4E" w:rsidP="006D5A4E">
      <w:pPr>
        <w:spacing w:line="360" w:lineRule="auto"/>
        <w:jc w:val="both"/>
        <w:rPr>
          <w:sz w:val="28"/>
          <w:szCs w:val="28"/>
        </w:rPr>
      </w:pPr>
    </w:p>
    <w:p w:rsidR="006D5A4E" w:rsidRPr="0033503E" w:rsidRDefault="006D5A4E" w:rsidP="006D5A4E">
      <w:pPr>
        <w:spacing w:line="360" w:lineRule="auto"/>
        <w:jc w:val="center"/>
        <w:rPr>
          <w:b/>
          <w:i/>
          <w:sz w:val="28"/>
          <w:szCs w:val="28"/>
        </w:rPr>
      </w:pPr>
      <w:r w:rsidRPr="0033503E">
        <w:rPr>
          <w:b/>
          <w:i/>
          <w:sz w:val="28"/>
          <w:szCs w:val="28"/>
        </w:rPr>
        <w:t>Сынок артиллерийской батареи.</w:t>
      </w:r>
    </w:p>
    <w:p w:rsidR="006D5A4E" w:rsidRPr="0033503E" w:rsidRDefault="006D5A4E" w:rsidP="006D5A4E">
      <w:pPr>
        <w:spacing w:line="360" w:lineRule="auto"/>
        <w:jc w:val="both"/>
        <w:rPr>
          <w:sz w:val="28"/>
          <w:szCs w:val="28"/>
        </w:rPr>
      </w:pPr>
      <w:r>
        <w:rPr>
          <w:noProof/>
          <w:sz w:val="28"/>
          <w:szCs w:val="28"/>
        </w:rPr>
        <w:drawing>
          <wp:anchor distT="0" distB="0" distL="114300" distR="114300" simplePos="0" relativeHeight="251668480" behindDoc="0" locked="0" layoutInCell="1" allowOverlap="1">
            <wp:simplePos x="0" y="0"/>
            <wp:positionH relativeFrom="column">
              <wp:posOffset>4110355</wp:posOffset>
            </wp:positionH>
            <wp:positionV relativeFrom="paragraph">
              <wp:posOffset>696595</wp:posOffset>
            </wp:positionV>
            <wp:extent cx="2609850" cy="2934335"/>
            <wp:effectExtent l="19050" t="0" r="0" b="0"/>
            <wp:wrapThrough wrapText="bothSides">
              <wp:wrapPolygon edited="0">
                <wp:start x="-158" y="0"/>
                <wp:lineTo x="-158" y="21455"/>
                <wp:lineTo x="21600" y="21455"/>
                <wp:lineTo x="21600" y="0"/>
                <wp:lineTo x="-158" y="0"/>
              </wp:wrapPolygon>
            </wp:wrapThrough>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6" cstate="print"/>
                    <a:srcRect l="13683" t="10045" r="15746" b="7590"/>
                    <a:stretch>
                      <a:fillRect/>
                    </a:stretch>
                  </pic:blipFill>
                  <pic:spPr bwMode="auto">
                    <a:xfrm>
                      <a:off x="0" y="0"/>
                      <a:ext cx="2609850" cy="2934335"/>
                    </a:xfrm>
                    <a:prstGeom prst="rect">
                      <a:avLst/>
                    </a:prstGeom>
                    <a:noFill/>
                  </pic:spPr>
                </pic:pic>
              </a:graphicData>
            </a:graphic>
          </wp:anchor>
        </w:drawing>
      </w:r>
      <w:r w:rsidRPr="0033503E">
        <w:rPr>
          <w:sz w:val="28"/>
          <w:szCs w:val="28"/>
        </w:rPr>
        <w:t xml:space="preserve">       Это событие произошло в августе 1942 года. Немецко-фашистские захватчики были выбиты за пределы Московской области. Из района Погорелое Городище, что в двухстах  километрах  от Москвы </w:t>
      </w:r>
      <w:r w:rsidRPr="0033503E">
        <w:rPr>
          <w:sz w:val="28"/>
          <w:szCs w:val="28"/>
        </w:rPr>
        <w:lastRenderedPageBreak/>
        <w:t>по Рижской железной дороге, началось наступление войск двух фронтов – Западного и Калининского.</w:t>
      </w:r>
    </w:p>
    <w:p w:rsidR="006D5A4E" w:rsidRPr="0033503E" w:rsidRDefault="006D5A4E" w:rsidP="006D5A4E">
      <w:pPr>
        <w:spacing w:line="360" w:lineRule="auto"/>
        <w:jc w:val="both"/>
        <w:rPr>
          <w:sz w:val="28"/>
          <w:szCs w:val="28"/>
        </w:rPr>
      </w:pPr>
      <w:r w:rsidRPr="0033503E">
        <w:rPr>
          <w:sz w:val="28"/>
          <w:szCs w:val="28"/>
        </w:rPr>
        <w:t xml:space="preserve">      В этой операции участвовал и наш 2-й гвардейский Краснознаменный тяжёлый пушечный артиллерийский полк РГК.</w:t>
      </w:r>
    </w:p>
    <w:p w:rsidR="006D5A4E" w:rsidRPr="0033503E" w:rsidRDefault="006D5A4E" w:rsidP="006D5A4E">
      <w:pPr>
        <w:spacing w:line="360" w:lineRule="auto"/>
        <w:jc w:val="both"/>
        <w:rPr>
          <w:sz w:val="28"/>
          <w:szCs w:val="28"/>
        </w:rPr>
      </w:pPr>
      <w:r w:rsidRPr="0033503E">
        <w:rPr>
          <w:sz w:val="28"/>
          <w:szCs w:val="28"/>
        </w:rPr>
        <w:tab/>
        <w:t>Однажды, в ходе боёв под этим Погорелым Городищем,  в орудийный расчёт гвардии старшего сержанта Ивана Алексеевича Серова из соседней деревни пришёл бездомный 15-летний парнишка Яша Громов.</w:t>
      </w:r>
    </w:p>
    <w:p w:rsidR="006D5A4E" w:rsidRPr="0033503E" w:rsidRDefault="006D5A4E" w:rsidP="006D5A4E">
      <w:pPr>
        <w:spacing w:line="360" w:lineRule="auto"/>
        <w:jc w:val="both"/>
        <w:rPr>
          <w:sz w:val="28"/>
          <w:szCs w:val="28"/>
        </w:rPr>
      </w:pPr>
      <w:r w:rsidRPr="0033503E">
        <w:rPr>
          <w:sz w:val="28"/>
          <w:szCs w:val="28"/>
        </w:rPr>
        <w:tab/>
        <w:t xml:space="preserve">Командир орудия и солдаты его приютили, одели в солдатскую </w:t>
      </w:r>
      <w:r w:rsidRPr="0033503E">
        <w:rPr>
          <w:sz w:val="28"/>
          <w:szCs w:val="28"/>
        </w:rPr>
        <w:tab/>
      </w:r>
      <w:r>
        <w:rPr>
          <w:sz w:val="28"/>
          <w:szCs w:val="28"/>
        </w:rPr>
        <w:t xml:space="preserve">форму </w:t>
      </w:r>
      <w:r w:rsidRPr="0033503E">
        <w:rPr>
          <w:sz w:val="28"/>
          <w:szCs w:val="28"/>
        </w:rPr>
        <w:t xml:space="preserve">и оставили у себя, как сына орудийного расчёта. В этом качестве он прошёл всю войну, </w:t>
      </w:r>
    </w:p>
    <w:p w:rsidR="006D5A4E" w:rsidRPr="0033503E" w:rsidRDefault="006D5A4E" w:rsidP="006D5A4E">
      <w:pPr>
        <w:spacing w:line="360" w:lineRule="auto"/>
        <w:jc w:val="both"/>
        <w:rPr>
          <w:sz w:val="28"/>
          <w:szCs w:val="28"/>
        </w:rPr>
      </w:pPr>
      <w:r w:rsidRPr="0033503E">
        <w:rPr>
          <w:sz w:val="28"/>
          <w:szCs w:val="28"/>
        </w:rPr>
        <w:t>став отличным наводчиком и фактически заместителем командира орудия, был неоднократно награждён. А в конце войны юный гвардеец Яша Громов был направлен командованием на учёбу в военное артиллерийское училище.</w:t>
      </w:r>
    </w:p>
    <w:p w:rsidR="006D5A4E" w:rsidRPr="0033503E" w:rsidRDefault="006D5A4E" w:rsidP="006D5A4E">
      <w:pPr>
        <w:spacing w:line="360" w:lineRule="auto"/>
        <w:jc w:val="both"/>
        <w:rPr>
          <w:sz w:val="28"/>
          <w:szCs w:val="28"/>
        </w:rPr>
      </w:pPr>
      <w:r w:rsidRPr="0033503E">
        <w:rPr>
          <w:sz w:val="28"/>
          <w:szCs w:val="28"/>
        </w:rPr>
        <w:t>Совет ветеранов активно занимается выяснением дальнейшей судьбы юного гвардейца.</w:t>
      </w:r>
    </w:p>
    <w:p w:rsidR="006D5A4E" w:rsidRPr="0033503E" w:rsidRDefault="006D5A4E" w:rsidP="006D5A4E">
      <w:pPr>
        <w:spacing w:line="360" w:lineRule="auto"/>
        <w:jc w:val="center"/>
        <w:rPr>
          <w:i/>
          <w:sz w:val="28"/>
          <w:szCs w:val="28"/>
        </w:rPr>
      </w:pPr>
      <w:r w:rsidRPr="0033503E">
        <w:rPr>
          <w:i/>
          <w:sz w:val="28"/>
          <w:szCs w:val="28"/>
        </w:rPr>
        <w:t xml:space="preserve">                                              Яша Громов – сынок артиллерийской батареи</w:t>
      </w:r>
    </w:p>
    <w:p w:rsidR="006D5A4E" w:rsidRPr="0033503E" w:rsidRDefault="006D5A4E" w:rsidP="006D5A4E">
      <w:pPr>
        <w:spacing w:line="360" w:lineRule="auto"/>
        <w:jc w:val="center"/>
        <w:rPr>
          <w:b/>
          <w:i/>
          <w:sz w:val="28"/>
          <w:szCs w:val="28"/>
        </w:rPr>
      </w:pPr>
    </w:p>
    <w:p w:rsidR="006D5A4E" w:rsidRPr="0033503E" w:rsidRDefault="006D5A4E" w:rsidP="006D5A4E">
      <w:pPr>
        <w:spacing w:line="360" w:lineRule="auto"/>
        <w:jc w:val="center"/>
        <w:rPr>
          <w:b/>
          <w:i/>
          <w:sz w:val="28"/>
          <w:szCs w:val="28"/>
        </w:rPr>
      </w:pPr>
    </w:p>
    <w:p w:rsidR="006D5A4E" w:rsidRPr="0033503E" w:rsidRDefault="006D5A4E" w:rsidP="006D5A4E">
      <w:pPr>
        <w:spacing w:line="360" w:lineRule="auto"/>
        <w:rPr>
          <w:b/>
          <w:i/>
          <w:sz w:val="28"/>
          <w:szCs w:val="28"/>
        </w:rPr>
      </w:pPr>
      <w:r w:rsidRPr="0033503E">
        <w:rPr>
          <w:b/>
          <w:i/>
          <w:sz w:val="28"/>
          <w:szCs w:val="28"/>
        </w:rPr>
        <w:t xml:space="preserve">                    Подвиг юного разведчика.</w:t>
      </w:r>
    </w:p>
    <w:p w:rsidR="006D5A4E" w:rsidRPr="0033503E" w:rsidRDefault="006D5A4E" w:rsidP="006D5A4E">
      <w:pPr>
        <w:spacing w:line="360" w:lineRule="auto"/>
        <w:rPr>
          <w:b/>
          <w:i/>
          <w:sz w:val="28"/>
          <w:szCs w:val="28"/>
        </w:rPr>
      </w:pPr>
      <w:r>
        <w:rPr>
          <w:noProof/>
          <w:sz w:val="28"/>
          <w:szCs w:val="28"/>
        </w:rPr>
        <w:drawing>
          <wp:anchor distT="0" distB="0" distL="114300" distR="114300" simplePos="0" relativeHeight="251676672" behindDoc="1" locked="0" layoutInCell="1" allowOverlap="1">
            <wp:simplePos x="0" y="0"/>
            <wp:positionH relativeFrom="column">
              <wp:posOffset>108585</wp:posOffset>
            </wp:positionH>
            <wp:positionV relativeFrom="paragraph">
              <wp:posOffset>-10160</wp:posOffset>
            </wp:positionV>
            <wp:extent cx="2266950" cy="1600200"/>
            <wp:effectExtent l="19050" t="0" r="0" b="0"/>
            <wp:wrapSquare wrapText="bothSides"/>
            <wp:docPr id="1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7" cstate="print">
                      <a:lum contrast="10000"/>
                    </a:blip>
                    <a:srcRect/>
                    <a:stretch>
                      <a:fillRect/>
                    </a:stretch>
                  </pic:blipFill>
                  <pic:spPr bwMode="auto">
                    <a:xfrm>
                      <a:off x="0" y="0"/>
                      <a:ext cx="2266950" cy="1600200"/>
                    </a:xfrm>
                    <a:prstGeom prst="rect">
                      <a:avLst/>
                    </a:prstGeom>
                    <a:noFill/>
                  </pic:spPr>
                </pic:pic>
              </a:graphicData>
            </a:graphic>
          </wp:anchor>
        </w:drawing>
      </w:r>
      <w:r w:rsidRPr="0033503E">
        <w:rPr>
          <w:noProof/>
          <w:sz w:val="28"/>
          <w:szCs w:val="28"/>
        </w:rPr>
        <w:t xml:space="preserve"> </w:t>
      </w:r>
      <w:r w:rsidRPr="0033503E">
        <w:rPr>
          <w:b/>
          <w:i/>
          <w:sz w:val="28"/>
          <w:szCs w:val="28"/>
        </w:rPr>
        <w:tab/>
      </w:r>
      <w:r w:rsidRPr="0033503E">
        <w:rPr>
          <w:sz w:val="28"/>
          <w:szCs w:val="28"/>
        </w:rPr>
        <w:t>Во время отступления  из-под Смоленска  наш полк  занял оборону на Восточном берегу реки Вопь (которая впадает в реку Днепр), неподалёку от города Ярцева.  Напротив расположения полка находилась деревня Скачково, за которой артиллерийские разведчики вели постоянное наблюдение.</w:t>
      </w:r>
    </w:p>
    <w:p w:rsidR="006D5A4E" w:rsidRPr="0033503E" w:rsidRDefault="006D5A4E" w:rsidP="006D5A4E">
      <w:pPr>
        <w:spacing w:line="360" w:lineRule="auto"/>
        <w:jc w:val="both"/>
        <w:rPr>
          <w:sz w:val="28"/>
          <w:szCs w:val="28"/>
        </w:rPr>
      </w:pPr>
      <w:r w:rsidRPr="0033503E">
        <w:rPr>
          <w:sz w:val="28"/>
          <w:szCs w:val="28"/>
        </w:rPr>
        <w:tab/>
        <w:t>И вот, однажды ночью, переплыв эту реку Вопь, в штабе полка появляется мальчишка лет 12-13 и докладывает командиру полка майору Ивану Парфёновичу   Азаренкову, что его послал дядя Федя сообщить артиллеристам о том, что сегодня вечером в доме с красной крышей этого самого Скачкова   состоится немецкая свадьба. Мальчик  подчеркнул: « Невеста - немка в форме СС прибыла аж из самого Берлина!»</w:t>
      </w:r>
    </w:p>
    <w:p w:rsidR="006D5A4E" w:rsidRPr="0033503E" w:rsidRDefault="006D5A4E" w:rsidP="006D5A4E">
      <w:pPr>
        <w:spacing w:line="360" w:lineRule="auto"/>
        <w:ind w:firstLine="708"/>
        <w:jc w:val="both"/>
        <w:rPr>
          <w:sz w:val="28"/>
          <w:szCs w:val="28"/>
        </w:rPr>
      </w:pPr>
      <w:r w:rsidRPr="0033503E">
        <w:rPr>
          <w:sz w:val="28"/>
          <w:szCs w:val="28"/>
        </w:rPr>
        <w:lastRenderedPageBreak/>
        <w:t xml:space="preserve">Ходока из Скачкова накормили, поблагодарили за сообщение и проводили к реке, через которую он переплыл обратно, и ушёл в непроглядную тьму.  Командир полка тут  же отдал  приказание с  наступлением рассвета усилить наблюдение за домом с красной крышей, а капитану Крупчатникову (командиру батареи) быть готовым открыть огонь из четырёх 152-х м/м орудий. </w:t>
      </w:r>
    </w:p>
    <w:p w:rsidR="006D5A4E" w:rsidRPr="0033503E" w:rsidRDefault="006D5A4E" w:rsidP="006D5A4E">
      <w:pPr>
        <w:spacing w:line="360" w:lineRule="auto"/>
        <w:jc w:val="both"/>
        <w:rPr>
          <w:sz w:val="28"/>
          <w:szCs w:val="28"/>
        </w:rPr>
      </w:pPr>
      <w:r w:rsidRPr="0033503E">
        <w:rPr>
          <w:sz w:val="28"/>
          <w:szCs w:val="28"/>
        </w:rPr>
        <w:tab/>
        <w:t>Прошли утро и обед – а у дома с красной крышей всё тихо и спокойно. Когда наступил вечер, к нему стали подъезжать машины, мотоциклы, велосипеды, доставлявшие гостей на фронтовую свадьбу.  Артиллеристы определили -  пора, грянул залп!  И дом, и техника, и много фашистов было уничтожено.  Свадьба не состоялась.</w:t>
      </w:r>
    </w:p>
    <w:p w:rsidR="006D5A4E" w:rsidRPr="0033503E" w:rsidRDefault="006D5A4E" w:rsidP="006D5A4E">
      <w:pPr>
        <w:spacing w:line="360" w:lineRule="auto"/>
        <w:jc w:val="both"/>
        <w:rPr>
          <w:sz w:val="28"/>
          <w:szCs w:val="28"/>
        </w:rPr>
      </w:pPr>
      <w:r w:rsidRPr="0033503E">
        <w:rPr>
          <w:sz w:val="28"/>
          <w:szCs w:val="28"/>
        </w:rPr>
        <w:tab/>
        <w:t xml:space="preserve">Совет ветеранов ведёт поиски юного разведчика и дяди Феди. Надеюсь, что  мы сможем узнать имена героев. </w:t>
      </w:r>
    </w:p>
    <w:p w:rsidR="006D5A4E" w:rsidRPr="0033503E" w:rsidRDefault="006D5A4E" w:rsidP="006D5A4E">
      <w:pPr>
        <w:spacing w:line="360" w:lineRule="auto"/>
        <w:jc w:val="center"/>
        <w:rPr>
          <w:sz w:val="28"/>
          <w:szCs w:val="28"/>
        </w:rPr>
      </w:pPr>
      <w:r w:rsidRPr="0033503E">
        <w:rPr>
          <w:b/>
          <w:i/>
          <w:sz w:val="28"/>
          <w:szCs w:val="28"/>
        </w:rPr>
        <w:t>«Стойте, стойте – там уже немцы!»</w:t>
      </w:r>
    </w:p>
    <w:p w:rsidR="006D5A4E" w:rsidRPr="0033503E" w:rsidRDefault="006D5A4E" w:rsidP="006D5A4E">
      <w:pPr>
        <w:spacing w:line="360" w:lineRule="auto"/>
        <w:jc w:val="both"/>
        <w:rPr>
          <w:sz w:val="28"/>
          <w:szCs w:val="28"/>
        </w:rPr>
      </w:pPr>
      <w:r w:rsidRPr="0033503E">
        <w:rPr>
          <w:sz w:val="28"/>
          <w:szCs w:val="28"/>
        </w:rPr>
        <w:t xml:space="preserve">         Я уж и не помню, какого числа всё это было, но твёрдо знаю, что это произошло на Истринской земле во время отхода наших войск на восток. </w:t>
      </w:r>
    </w:p>
    <w:p w:rsidR="006D5A4E" w:rsidRPr="0033503E" w:rsidRDefault="006D5A4E" w:rsidP="006D5A4E">
      <w:pPr>
        <w:spacing w:line="360" w:lineRule="auto"/>
        <w:ind w:firstLine="708"/>
        <w:jc w:val="both"/>
        <w:rPr>
          <w:sz w:val="28"/>
          <w:szCs w:val="28"/>
        </w:rPr>
      </w:pPr>
      <w:r w:rsidRPr="0033503E">
        <w:rPr>
          <w:sz w:val="28"/>
          <w:szCs w:val="28"/>
        </w:rPr>
        <w:t>Как-то меня вызвал командир полка и отдал распоряжение поехать в деревню Бакеево (что на Пятницком шоссе к западу от Москвы) и получить продукты для личного состава. Вскоре подъехала полуторка с двумя солдатами мне в помощники. Наступал вечер, поднялась пурга. Дороги в это самое Бакеево я не знал, поэтому поехали наугад, ориентируясь по штабной карте.</w:t>
      </w:r>
    </w:p>
    <w:p w:rsidR="006D5A4E" w:rsidRPr="0033503E" w:rsidRDefault="006D5A4E" w:rsidP="006D5A4E">
      <w:pPr>
        <w:spacing w:line="360" w:lineRule="auto"/>
        <w:ind w:firstLine="708"/>
        <w:jc w:val="both"/>
        <w:rPr>
          <w:sz w:val="28"/>
          <w:szCs w:val="28"/>
        </w:rPr>
      </w:pPr>
      <w:r w:rsidRPr="0033503E">
        <w:rPr>
          <w:sz w:val="28"/>
          <w:szCs w:val="28"/>
        </w:rPr>
        <w:t>Через какое-то время нашего движения совсем стемнело, дорога плохо просматривалась, шофёр включил фары автомобиля, хотя боковой ветер со снегом  не давал видимости больше 5-</w:t>
      </w:r>
      <w:smartTag w:uri="urn:schemas-microsoft-com:office:smarttags" w:element="metricconverter">
        <w:smartTagPr>
          <w:attr w:name="ProductID" w:val="6 метров"/>
        </w:smartTagPr>
        <w:r w:rsidRPr="0033503E">
          <w:rPr>
            <w:sz w:val="28"/>
            <w:szCs w:val="28"/>
          </w:rPr>
          <w:t>6 метров</w:t>
        </w:r>
      </w:smartTag>
      <w:r w:rsidRPr="0033503E">
        <w:rPr>
          <w:sz w:val="28"/>
          <w:szCs w:val="28"/>
        </w:rPr>
        <w:t>.</w:t>
      </w:r>
    </w:p>
    <w:p w:rsidR="006D5A4E" w:rsidRPr="0033503E" w:rsidRDefault="006D5A4E" w:rsidP="006D5A4E">
      <w:pPr>
        <w:spacing w:line="360" w:lineRule="auto"/>
        <w:ind w:firstLine="708"/>
        <w:jc w:val="both"/>
        <w:rPr>
          <w:sz w:val="28"/>
          <w:szCs w:val="28"/>
        </w:rPr>
      </w:pPr>
      <w:r w:rsidRPr="0033503E">
        <w:rPr>
          <w:sz w:val="28"/>
          <w:szCs w:val="28"/>
        </w:rPr>
        <w:t>Я уже стал волноваться, что проехали значительное время, а деревни так и нет.</w:t>
      </w:r>
    </w:p>
    <w:p w:rsidR="006D5A4E" w:rsidRPr="0033503E" w:rsidRDefault="006D5A4E" w:rsidP="006D5A4E">
      <w:pPr>
        <w:spacing w:line="360" w:lineRule="auto"/>
        <w:ind w:firstLine="708"/>
        <w:jc w:val="both"/>
        <w:rPr>
          <w:sz w:val="28"/>
          <w:szCs w:val="28"/>
        </w:rPr>
      </w:pPr>
      <w:r w:rsidRPr="0033503E">
        <w:rPr>
          <w:sz w:val="28"/>
          <w:szCs w:val="28"/>
        </w:rPr>
        <w:t>Вдруг наша машина оказалась перед опушкой леса. Группа молодых ребят и девушек, человек семь,  выбежали на дорогу с криком: «Стойте, стойте – там уже немцы!»</w:t>
      </w:r>
    </w:p>
    <w:p w:rsidR="006D5A4E" w:rsidRPr="0033503E" w:rsidRDefault="006D5A4E" w:rsidP="006D5A4E">
      <w:pPr>
        <w:spacing w:line="360" w:lineRule="auto"/>
        <w:ind w:firstLine="708"/>
        <w:jc w:val="both"/>
        <w:rPr>
          <w:sz w:val="28"/>
          <w:szCs w:val="28"/>
        </w:rPr>
      </w:pPr>
      <w:r>
        <w:rPr>
          <w:noProof/>
          <w:sz w:val="28"/>
          <w:szCs w:val="28"/>
        </w:rPr>
        <w:drawing>
          <wp:anchor distT="0" distB="0" distL="114300" distR="114300" simplePos="0" relativeHeight="251662336" behindDoc="0" locked="0" layoutInCell="1" allowOverlap="1">
            <wp:simplePos x="0" y="0"/>
            <wp:positionH relativeFrom="column">
              <wp:posOffset>78105</wp:posOffset>
            </wp:positionH>
            <wp:positionV relativeFrom="paragraph">
              <wp:posOffset>826770</wp:posOffset>
            </wp:positionV>
            <wp:extent cx="2439035" cy="3387725"/>
            <wp:effectExtent l="19050" t="0" r="0" b="0"/>
            <wp:wrapThrough wrapText="bothSides">
              <wp:wrapPolygon edited="0">
                <wp:start x="-169" y="0"/>
                <wp:lineTo x="-169" y="21499"/>
                <wp:lineTo x="21594" y="21499"/>
                <wp:lineTo x="21594" y="0"/>
                <wp:lineTo x="-169" y="0"/>
              </wp:wrapPolygon>
            </wp:wrapThrough>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lum contrast="10000"/>
                    </a:blip>
                    <a:srcRect l="8817" r="15593" b="16100"/>
                    <a:stretch>
                      <a:fillRect/>
                    </a:stretch>
                  </pic:blipFill>
                  <pic:spPr bwMode="auto">
                    <a:xfrm>
                      <a:off x="0" y="0"/>
                      <a:ext cx="2439035" cy="3387725"/>
                    </a:xfrm>
                    <a:prstGeom prst="rect">
                      <a:avLst/>
                    </a:prstGeom>
                    <a:noFill/>
                  </pic:spPr>
                </pic:pic>
              </a:graphicData>
            </a:graphic>
          </wp:anchor>
        </w:drawing>
      </w:r>
      <w:r w:rsidRPr="0033503E">
        <w:rPr>
          <w:sz w:val="28"/>
          <w:szCs w:val="28"/>
        </w:rPr>
        <w:t xml:space="preserve">Я выскочил из кабины,  молодёжь наперебой  заговорила, что в Бакеево ехать нельзя, деревня уже занята немцами, там появились гитлеровские танки, </w:t>
      </w:r>
      <w:r w:rsidRPr="0033503E">
        <w:rPr>
          <w:sz w:val="28"/>
          <w:szCs w:val="28"/>
        </w:rPr>
        <w:lastRenderedPageBreak/>
        <w:t>броневики, автомашины, есть служебные собаки. «Мы сами, - сказали они, - ели выскочили из деревни и теперь идём в Дедовск или в Нахабино».</w:t>
      </w:r>
    </w:p>
    <w:p w:rsidR="006D5A4E" w:rsidRPr="0033503E" w:rsidRDefault="006D5A4E" w:rsidP="006D5A4E">
      <w:pPr>
        <w:spacing w:line="360" w:lineRule="auto"/>
        <w:ind w:firstLine="708"/>
        <w:jc w:val="both"/>
        <w:rPr>
          <w:sz w:val="28"/>
          <w:szCs w:val="28"/>
        </w:rPr>
      </w:pPr>
      <w:r w:rsidRPr="0033503E">
        <w:rPr>
          <w:sz w:val="28"/>
          <w:szCs w:val="28"/>
        </w:rPr>
        <w:t>Я был ошеломлён этим сообщением – приказ командира части невозможно выполнить. Но мысль сработала быстро: я предложил молодёжи отправиться в кузове нашей полуторки со мной в полк, чтобы рассказать командиру о расположении и численности немцев  в Бакеево.</w:t>
      </w:r>
    </w:p>
    <w:p w:rsidR="006D5A4E" w:rsidRPr="0033503E" w:rsidRDefault="006D5A4E" w:rsidP="006D5A4E">
      <w:pPr>
        <w:spacing w:line="360" w:lineRule="auto"/>
        <w:ind w:firstLine="708"/>
        <w:jc w:val="both"/>
        <w:rPr>
          <w:sz w:val="28"/>
          <w:szCs w:val="28"/>
        </w:rPr>
      </w:pPr>
      <w:r w:rsidRPr="0033503E">
        <w:rPr>
          <w:sz w:val="28"/>
          <w:szCs w:val="28"/>
        </w:rPr>
        <w:t>Если бы не предупреждение ребят, мы оказались бы в немецком плену. В полку командир поблагодарил ребят за ценные сведения, а они были благодарны нам за то, им не пришлось идти по лесу пешком в пургу и мороз.</w:t>
      </w:r>
      <w:r w:rsidRPr="0033503E">
        <w:rPr>
          <w:noProof/>
          <w:sz w:val="28"/>
          <w:szCs w:val="28"/>
        </w:rPr>
        <w:t xml:space="preserve"> </w:t>
      </w:r>
    </w:p>
    <w:p w:rsidR="006D5A4E" w:rsidRPr="0033503E" w:rsidRDefault="006D5A4E" w:rsidP="006D5A4E">
      <w:pPr>
        <w:spacing w:line="360" w:lineRule="auto"/>
        <w:ind w:firstLine="708"/>
        <w:jc w:val="both"/>
        <w:rPr>
          <w:sz w:val="28"/>
          <w:szCs w:val="28"/>
        </w:rPr>
      </w:pPr>
    </w:p>
    <w:p w:rsidR="006D5A4E" w:rsidRPr="0033503E" w:rsidRDefault="006D5A4E" w:rsidP="006D5A4E">
      <w:pPr>
        <w:spacing w:line="360" w:lineRule="auto"/>
        <w:ind w:firstLine="708"/>
        <w:jc w:val="both"/>
        <w:rPr>
          <w:sz w:val="28"/>
          <w:szCs w:val="28"/>
        </w:rPr>
      </w:pPr>
    </w:p>
    <w:p w:rsidR="006D5A4E" w:rsidRPr="0033503E" w:rsidRDefault="006D5A4E" w:rsidP="006D5A4E">
      <w:pPr>
        <w:spacing w:line="360" w:lineRule="auto"/>
        <w:jc w:val="both"/>
        <w:rPr>
          <w:sz w:val="28"/>
          <w:szCs w:val="28"/>
        </w:rPr>
      </w:pPr>
    </w:p>
    <w:p w:rsidR="006D5A4E" w:rsidRPr="0033503E" w:rsidRDefault="006D5A4E" w:rsidP="006D5A4E">
      <w:pPr>
        <w:spacing w:line="360" w:lineRule="auto"/>
        <w:jc w:val="center"/>
        <w:rPr>
          <w:b/>
          <w:i/>
          <w:sz w:val="28"/>
          <w:szCs w:val="28"/>
        </w:rPr>
      </w:pPr>
      <w:r>
        <w:rPr>
          <w:noProof/>
          <w:sz w:val="28"/>
          <w:szCs w:val="28"/>
        </w:rPr>
        <w:drawing>
          <wp:anchor distT="0" distB="0" distL="114300" distR="114300" simplePos="0" relativeHeight="251661312" behindDoc="0" locked="0" layoutInCell="1" allowOverlap="1">
            <wp:simplePos x="0" y="0"/>
            <wp:positionH relativeFrom="column">
              <wp:posOffset>45085</wp:posOffset>
            </wp:positionH>
            <wp:positionV relativeFrom="paragraph">
              <wp:posOffset>337185</wp:posOffset>
            </wp:positionV>
            <wp:extent cx="3326765" cy="2374265"/>
            <wp:effectExtent l="19050" t="0" r="6985" b="0"/>
            <wp:wrapThrough wrapText="bothSides">
              <wp:wrapPolygon edited="0">
                <wp:start x="-124" y="0"/>
                <wp:lineTo x="-124" y="21490"/>
                <wp:lineTo x="21645" y="21490"/>
                <wp:lineTo x="21645" y="0"/>
                <wp:lineTo x="-124" y="0"/>
              </wp:wrapPolygon>
            </wp:wrapThrough>
            <wp:docPr id="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9" cstate="print"/>
                    <a:srcRect l="5939"/>
                    <a:stretch>
                      <a:fillRect/>
                    </a:stretch>
                  </pic:blipFill>
                  <pic:spPr bwMode="auto">
                    <a:xfrm>
                      <a:off x="0" y="0"/>
                      <a:ext cx="3326765" cy="2374265"/>
                    </a:xfrm>
                    <a:prstGeom prst="rect">
                      <a:avLst/>
                    </a:prstGeom>
                    <a:noFill/>
                  </pic:spPr>
                </pic:pic>
              </a:graphicData>
            </a:graphic>
          </wp:anchor>
        </w:drawing>
      </w:r>
      <w:r w:rsidRPr="0033503E">
        <w:rPr>
          <w:b/>
          <w:i/>
          <w:sz w:val="28"/>
          <w:szCs w:val="28"/>
        </w:rPr>
        <w:t>Большая трагедия в маленькой деревушке.</w:t>
      </w:r>
    </w:p>
    <w:p w:rsidR="006D5A4E" w:rsidRPr="0033503E" w:rsidRDefault="006D5A4E" w:rsidP="006D5A4E">
      <w:pPr>
        <w:spacing w:line="360" w:lineRule="auto"/>
        <w:jc w:val="both"/>
        <w:rPr>
          <w:sz w:val="28"/>
          <w:szCs w:val="28"/>
        </w:rPr>
      </w:pPr>
      <w:r w:rsidRPr="0033503E">
        <w:rPr>
          <w:sz w:val="28"/>
          <w:szCs w:val="28"/>
        </w:rPr>
        <w:t xml:space="preserve">         После освобождения городов Спас-Деменска и Ельни наши войска начали быстро продвигаться к белорусской границе. В районе посёлка Ленино нам довелось поддерживать наступление польской дивизии, часто переезжать с места на место. При переправе через небольшую речушку Стряна одно орудие с трактором, весившее около 20 тонн, провалилось на примитивном прогнившем мостике. Движение на некоторое время застопорилось, пришлось с трудом вытаскивать орудие из реки. После этого происшествия  командир решил заночевать в первом же населенном пункте, привести всё хозяйство в порядок, а с утра двинуться на запад к Днепру. </w:t>
      </w:r>
    </w:p>
    <w:p w:rsidR="006D5A4E" w:rsidRPr="0033503E" w:rsidRDefault="006D5A4E" w:rsidP="006D5A4E">
      <w:pPr>
        <w:spacing w:line="360" w:lineRule="auto"/>
        <w:jc w:val="both"/>
        <w:rPr>
          <w:sz w:val="28"/>
          <w:szCs w:val="28"/>
        </w:rPr>
      </w:pPr>
      <w:r w:rsidRPr="0033503E">
        <w:rPr>
          <w:sz w:val="28"/>
          <w:szCs w:val="28"/>
        </w:rPr>
        <w:tab/>
        <w:t xml:space="preserve">Но когда мы въехали в ближайший хуторок, то заметили какую-то нервную и тревожную обстановку: жители спешили на окраину, многие со слезами на глазах. Что же случилось? На окраине  хутора под деревом на брезенте лежали шесть мальчиков, погибших от разрыва немецкой мины. Отступающие гитлеровцы бросили мины, </w:t>
      </w:r>
      <w:r w:rsidRPr="0033503E">
        <w:rPr>
          <w:sz w:val="28"/>
          <w:szCs w:val="28"/>
        </w:rPr>
        <w:lastRenderedPageBreak/>
        <w:t>вызвавшие  интерес мальчишек, они начали их раскручивать. В это время произошёл взрыв.</w:t>
      </w:r>
    </w:p>
    <w:p w:rsidR="006D5A4E" w:rsidRPr="0033503E" w:rsidRDefault="006D5A4E" w:rsidP="006D5A4E">
      <w:pPr>
        <w:spacing w:line="360" w:lineRule="auto"/>
        <w:ind w:firstLine="708"/>
        <w:jc w:val="both"/>
        <w:rPr>
          <w:sz w:val="28"/>
          <w:szCs w:val="28"/>
        </w:rPr>
      </w:pPr>
      <w:r w:rsidRPr="0033503E">
        <w:rPr>
          <w:sz w:val="28"/>
          <w:szCs w:val="28"/>
        </w:rPr>
        <w:t xml:space="preserve">Командир стоянку и ночлег в хуторе отменил, родителям погибших детей выразил глубокое соболезнование. </w:t>
      </w:r>
    </w:p>
    <w:p w:rsidR="006D5A4E" w:rsidRPr="0033503E" w:rsidRDefault="006D5A4E" w:rsidP="006D5A4E">
      <w:pPr>
        <w:spacing w:line="360" w:lineRule="auto"/>
        <w:jc w:val="both"/>
        <w:rPr>
          <w:sz w:val="28"/>
          <w:szCs w:val="28"/>
        </w:rPr>
      </w:pPr>
      <w:r w:rsidRPr="0033503E">
        <w:rPr>
          <w:sz w:val="28"/>
          <w:szCs w:val="28"/>
        </w:rPr>
        <w:tab/>
        <w:t>Много трагедий видел я за четыре года войны, но эта оставила самый глубокий след, потому что здесь погибли малые дети…</w:t>
      </w:r>
    </w:p>
    <w:p w:rsidR="006D5A4E" w:rsidRPr="0033503E" w:rsidRDefault="006D5A4E" w:rsidP="006D5A4E">
      <w:pPr>
        <w:spacing w:line="360" w:lineRule="auto"/>
        <w:rPr>
          <w:sz w:val="28"/>
          <w:szCs w:val="28"/>
        </w:rPr>
      </w:pPr>
      <w:r>
        <w:rPr>
          <w:noProof/>
          <w:sz w:val="28"/>
          <w:szCs w:val="28"/>
        </w:rPr>
        <w:drawing>
          <wp:anchor distT="0" distB="0" distL="114300" distR="114300" simplePos="0" relativeHeight="251687936" behindDoc="1" locked="0" layoutInCell="1" allowOverlap="1">
            <wp:simplePos x="0" y="0"/>
            <wp:positionH relativeFrom="column">
              <wp:posOffset>3895725</wp:posOffset>
            </wp:positionH>
            <wp:positionV relativeFrom="paragraph">
              <wp:posOffset>36195</wp:posOffset>
            </wp:positionV>
            <wp:extent cx="2534285" cy="1910080"/>
            <wp:effectExtent l="19050" t="0" r="0" b="0"/>
            <wp:wrapTight wrapText="bothSides">
              <wp:wrapPolygon edited="0">
                <wp:start x="-162" y="0"/>
                <wp:lineTo x="-162" y="21327"/>
                <wp:lineTo x="21595" y="21327"/>
                <wp:lineTo x="21595" y="0"/>
                <wp:lineTo x="-162" y="0"/>
              </wp:wrapPolygon>
            </wp:wrapTight>
            <wp:docPr id="2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0" cstate="print"/>
                    <a:srcRect/>
                    <a:stretch>
                      <a:fillRect/>
                    </a:stretch>
                  </pic:blipFill>
                  <pic:spPr bwMode="auto">
                    <a:xfrm>
                      <a:off x="0" y="0"/>
                      <a:ext cx="2534285" cy="1910080"/>
                    </a:xfrm>
                    <a:prstGeom prst="rect">
                      <a:avLst/>
                    </a:prstGeom>
                    <a:noFill/>
                  </pic:spPr>
                </pic:pic>
              </a:graphicData>
            </a:graphic>
          </wp:anchor>
        </w:drawing>
      </w:r>
      <w:r>
        <w:rPr>
          <w:noProof/>
          <w:sz w:val="28"/>
          <w:szCs w:val="28"/>
        </w:rPr>
        <w:drawing>
          <wp:inline distT="0" distB="0" distL="0" distR="0">
            <wp:extent cx="2505075" cy="195262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2505075" cy="1952625"/>
                    </a:xfrm>
                    <a:prstGeom prst="rect">
                      <a:avLst/>
                    </a:prstGeom>
                    <a:noFill/>
                    <a:ln w="9525">
                      <a:noFill/>
                      <a:miter lim="800000"/>
                      <a:headEnd/>
                      <a:tailEnd/>
                    </a:ln>
                  </pic:spPr>
                </pic:pic>
              </a:graphicData>
            </a:graphic>
          </wp:inline>
        </w:drawing>
      </w:r>
    </w:p>
    <w:p w:rsidR="006D5A4E" w:rsidRPr="0033503E" w:rsidRDefault="006D5A4E" w:rsidP="006D5A4E">
      <w:pPr>
        <w:spacing w:line="360" w:lineRule="auto"/>
        <w:rPr>
          <w:sz w:val="28"/>
          <w:szCs w:val="28"/>
        </w:rPr>
      </w:pPr>
      <w:r>
        <w:rPr>
          <w:b/>
          <w:i/>
          <w:noProof/>
          <w:sz w:val="28"/>
          <w:szCs w:val="28"/>
        </w:rPr>
        <w:drawing>
          <wp:anchor distT="0" distB="0" distL="114300" distR="114300" simplePos="0" relativeHeight="251667456" behindDoc="0" locked="0" layoutInCell="1" allowOverlap="1">
            <wp:simplePos x="0" y="0"/>
            <wp:positionH relativeFrom="column">
              <wp:posOffset>5025390</wp:posOffset>
            </wp:positionH>
            <wp:positionV relativeFrom="paragraph">
              <wp:posOffset>162560</wp:posOffset>
            </wp:positionV>
            <wp:extent cx="1591310" cy="2000250"/>
            <wp:effectExtent l="19050" t="0" r="8890" b="0"/>
            <wp:wrapThrough wrapText="bothSides">
              <wp:wrapPolygon edited="0">
                <wp:start x="-259" y="0"/>
                <wp:lineTo x="-259" y="21394"/>
                <wp:lineTo x="21721" y="21394"/>
                <wp:lineTo x="21721" y="0"/>
                <wp:lineTo x="-259" y="0"/>
              </wp:wrapPolygon>
            </wp:wrapThrough>
            <wp:docPr id="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22" cstate="print"/>
                    <a:srcRect t="22263" r="71771" b="30450"/>
                    <a:stretch>
                      <a:fillRect/>
                    </a:stretch>
                  </pic:blipFill>
                  <pic:spPr bwMode="auto">
                    <a:xfrm>
                      <a:off x="0" y="0"/>
                      <a:ext cx="1591310" cy="2000250"/>
                    </a:xfrm>
                    <a:prstGeom prst="rect">
                      <a:avLst/>
                    </a:prstGeom>
                    <a:noFill/>
                  </pic:spPr>
                </pic:pic>
              </a:graphicData>
            </a:graphic>
          </wp:anchor>
        </w:drawing>
      </w:r>
    </w:p>
    <w:p w:rsidR="006D5A4E" w:rsidRPr="0033503E" w:rsidRDefault="006D5A4E" w:rsidP="006D5A4E">
      <w:pPr>
        <w:spacing w:line="360" w:lineRule="auto"/>
        <w:jc w:val="center"/>
        <w:rPr>
          <w:b/>
          <w:sz w:val="28"/>
          <w:szCs w:val="28"/>
        </w:rPr>
      </w:pPr>
      <w:r w:rsidRPr="0033503E">
        <w:rPr>
          <w:b/>
          <w:sz w:val="28"/>
          <w:szCs w:val="28"/>
        </w:rPr>
        <w:t>Глава 4.</w:t>
      </w:r>
    </w:p>
    <w:p w:rsidR="006D5A4E" w:rsidRPr="0033503E" w:rsidRDefault="006D5A4E" w:rsidP="006D5A4E">
      <w:pPr>
        <w:spacing w:line="360" w:lineRule="auto"/>
        <w:jc w:val="center"/>
        <w:rPr>
          <w:b/>
          <w:sz w:val="28"/>
          <w:szCs w:val="28"/>
        </w:rPr>
      </w:pPr>
      <w:r w:rsidRPr="0033503E">
        <w:rPr>
          <w:b/>
          <w:sz w:val="28"/>
          <w:szCs w:val="28"/>
        </w:rPr>
        <w:t xml:space="preserve">«Обыкновенная </w:t>
      </w:r>
      <w:r w:rsidRPr="0033503E">
        <w:rPr>
          <w:b/>
          <w:bCs/>
          <w:sz w:val="28"/>
          <w:szCs w:val="28"/>
        </w:rPr>
        <w:t>биография»</w:t>
      </w:r>
    </w:p>
    <w:p w:rsidR="006D5A4E" w:rsidRPr="0033503E" w:rsidRDefault="006D5A4E" w:rsidP="006D5A4E">
      <w:pPr>
        <w:spacing w:line="360" w:lineRule="auto"/>
        <w:jc w:val="center"/>
        <w:rPr>
          <w:b/>
          <w:sz w:val="28"/>
          <w:szCs w:val="28"/>
        </w:rPr>
      </w:pPr>
    </w:p>
    <w:p w:rsidR="006D5A4E" w:rsidRPr="0033503E" w:rsidRDefault="006D5A4E" w:rsidP="006D5A4E">
      <w:pPr>
        <w:spacing w:line="360" w:lineRule="auto"/>
        <w:rPr>
          <w:b/>
          <w:sz w:val="28"/>
          <w:szCs w:val="28"/>
        </w:rPr>
      </w:pPr>
      <w:r w:rsidRPr="0033503E">
        <w:rPr>
          <w:b/>
          <w:i/>
          <w:sz w:val="28"/>
          <w:szCs w:val="28"/>
        </w:rPr>
        <w:t xml:space="preserve">Н.Э.Пилецка – </w:t>
      </w:r>
      <w:r w:rsidRPr="0033503E">
        <w:rPr>
          <w:i/>
          <w:sz w:val="28"/>
          <w:szCs w:val="28"/>
        </w:rPr>
        <w:t xml:space="preserve">библиотекарь </w:t>
      </w:r>
      <w:r w:rsidRPr="0033503E">
        <w:rPr>
          <w:b/>
          <w:sz w:val="28"/>
          <w:szCs w:val="28"/>
        </w:rPr>
        <w:t xml:space="preserve"> </w:t>
      </w:r>
    </w:p>
    <w:p w:rsidR="006D5A4E" w:rsidRPr="0033503E" w:rsidRDefault="006D5A4E" w:rsidP="006D5A4E">
      <w:pPr>
        <w:spacing w:line="360" w:lineRule="auto"/>
        <w:rPr>
          <w:b/>
          <w:sz w:val="28"/>
          <w:szCs w:val="28"/>
        </w:rPr>
      </w:pPr>
    </w:p>
    <w:p w:rsidR="006D5A4E" w:rsidRPr="0033503E" w:rsidRDefault="006D5A4E" w:rsidP="006D5A4E">
      <w:pPr>
        <w:spacing w:line="360" w:lineRule="auto"/>
        <w:rPr>
          <w:sz w:val="28"/>
          <w:szCs w:val="28"/>
        </w:rPr>
      </w:pPr>
    </w:p>
    <w:p w:rsidR="006D5A4E" w:rsidRPr="0033503E" w:rsidRDefault="006D5A4E" w:rsidP="006D5A4E">
      <w:pPr>
        <w:spacing w:line="360" w:lineRule="auto"/>
        <w:jc w:val="center"/>
        <w:rPr>
          <w:b/>
          <w:i/>
          <w:sz w:val="28"/>
          <w:szCs w:val="28"/>
        </w:rPr>
      </w:pPr>
      <w:r>
        <w:rPr>
          <w:bCs/>
          <w:noProof/>
          <w:sz w:val="28"/>
          <w:szCs w:val="28"/>
        </w:rPr>
        <w:drawing>
          <wp:anchor distT="0" distB="0" distL="114300" distR="114300" simplePos="0" relativeHeight="251663360" behindDoc="0" locked="0" layoutInCell="1" allowOverlap="1">
            <wp:simplePos x="0" y="0"/>
            <wp:positionH relativeFrom="column">
              <wp:posOffset>-97155</wp:posOffset>
            </wp:positionH>
            <wp:positionV relativeFrom="paragraph">
              <wp:posOffset>118745</wp:posOffset>
            </wp:positionV>
            <wp:extent cx="2284730" cy="3406775"/>
            <wp:effectExtent l="19050" t="0" r="1270" b="0"/>
            <wp:wrapThrough wrapText="bothSides">
              <wp:wrapPolygon edited="0">
                <wp:start x="-180" y="0"/>
                <wp:lineTo x="-180" y="21499"/>
                <wp:lineTo x="21612" y="21499"/>
                <wp:lineTo x="21612" y="0"/>
                <wp:lineTo x="-180" y="0"/>
              </wp:wrapPolygon>
            </wp:wrapThrough>
            <wp:docPr id="5"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23" cstate="print">
                      <a:lum bright="-10000" contrast="10000"/>
                    </a:blip>
                    <a:srcRect/>
                    <a:stretch>
                      <a:fillRect/>
                    </a:stretch>
                  </pic:blipFill>
                  <pic:spPr bwMode="auto">
                    <a:xfrm>
                      <a:off x="0" y="0"/>
                      <a:ext cx="2284730" cy="3406775"/>
                    </a:xfrm>
                    <a:prstGeom prst="rect">
                      <a:avLst/>
                    </a:prstGeom>
                    <a:noFill/>
                  </pic:spPr>
                </pic:pic>
              </a:graphicData>
            </a:graphic>
          </wp:anchor>
        </w:drawing>
      </w:r>
      <w:r w:rsidRPr="0033503E">
        <w:rPr>
          <w:b/>
          <w:i/>
          <w:sz w:val="28"/>
          <w:szCs w:val="28"/>
        </w:rPr>
        <w:t>Необыкновенная биография</w:t>
      </w:r>
    </w:p>
    <w:p w:rsidR="006D5A4E" w:rsidRPr="0033503E" w:rsidRDefault="006D5A4E" w:rsidP="006D5A4E">
      <w:pPr>
        <w:spacing w:line="360" w:lineRule="auto"/>
        <w:jc w:val="center"/>
        <w:rPr>
          <w:b/>
          <w:i/>
          <w:sz w:val="28"/>
          <w:szCs w:val="28"/>
        </w:rPr>
      </w:pPr>
      <w:r w:rsidRPr="0033503E">
        <w:rPr>
          <w:b/>
          <w:i/>
          <w:sz w:val="28"/>
          <w:szCs w:val="28"/>
        </w:rPr>
        <w:t xml:space="preserve"> в необыкновенное время.</w:t>
      </w:r>
    </w:p>
    <w:p w:rsidR="006D5A4E" w:rsidRPr="0033503E" w:rsidRDefault="006D5A4E" w:rsidP="006D5A4E">
      <w:pPr>
        <w:spacing w:line="360" w:lineRule="auto"/>
        <w:rPr>
          <w:sz w:val="28"/>
          <w:szCs w:val="28"/>
        </w:rPr>
      </w:pPr>
      <w:r w:rsidRPr="0033503E">
        <w:rPr>
          <w:bCs/>
          <w:sz w:val="28"/>
          <w:szCs w:val="28"/>
        </w:rPr>
        <w:t>А</w:t>
      </w:r>
      <w:r w:rsidRPr="0033503E">
        <w:rPr>
          <w:sz w:val="28"/>
          <w:szCs w:val="28"/>
        </w:rPr>
        <w:t>.</w:t>
      </w:r>
      <w:r w:rsidRPr="0033503E">
        <w:rPr>
          <w:bCs/>
          <w:sz w:val="28"/>
          <w:szCs w:val="28"/>
        </w:rPr>
        <w:t>П</w:t>
      </w:r>
      <w:r w:rsidRPr="0033503E">
        <w:rPr>
          <w:sz w:val="28"/>
          <w:szCs w:val="28"/>
        </w:rPr>
        <w:t xml:space="preserve">. </w:t>
      </w:r>
      <w:r w:rsidRPr="0033503E">
        <w:rPr>
          <w:bCs/>
          <w:sz w:val="28"/>
          <w:szCs w:val="28"/>
        </w:rPr>
        <w:t>Гайдар</w:t>
      </w:r>
      <w:r w:rsidRPr="0033503E">
        <w:rPr>
          <w:sz w:val="28"/>
          <w:szCs w:val="28"/>
        </w:rPr>
        <w:t xml:space="preserve"> говорил, что у него самая «обыкновенная </w:t>
      </w:r>
      <w:r w:rsidRPr="0033503E">
        <w:rPr>
          <w:bCs/>
          <w:sz w:val="28"/>
          <w:szCs w:val="28"/>
        </w:rPr>
        <w:t>биография</w:t>
      </w:r>
      <w:r w:rsidRPr="0033503E">
        <w:rPr>
          <w:sz w:val="28"/>
          <w:szCs w:val="28"/>
        </w:rPr>
        <w:t xml:space="preserve">, но в необыкновенное время». По моему мнению, это не так.  В его происхождении -  он сын учителя из крестьян и матери-дворянки, участвовавших в революционных событиях 1905 года – корни его неординарного характера. Настоящая фамилия Аркадия Петровича - Голиков, родился  он  в 1904 в Льгове Курской губернии.  Родители любили его, мама часто рассказывала Аркаше сказки. "Не знаю, о чем они были, </w:t>
      </w:r>
      <w:r w:rsidRPr="0033503E">
        <w:rPr>
          <w:sz w:val="28"/>
          <w:szCs w:val="28"/>
        </w:rPr>
        <w:lastRenderedPageBreak/>
        <w:t xml:space="preserve">- вспоминал впоследствии А.П. Гайдар - о красной шапочке или сером Волке? Но на всю жизнь запомнилась большая мечта о хорошей жизни". </w:t>
      </w:r>
    </w:p>
    <w:p w:rsidR="006D5A4E" w:rsidRPr="0033503E" w:rsidRDefault="006D5A4E" w:rsidP="006D5A4E">
      <w:pPr>
        <w:pStyle w:val="a3"/>
        <w:spacing w:before="0" w:beforeAutospacing="0" w:after="0" w:afterAutospacing="0" w:line="360" w:lineRule="auto"/>
        <w:jc w:val="both"/>
        <w:rPr>
          <w:sz w:val="28"/>
          <w:szCs w:val="28"/>
        </w:rPr>
      </w:pPr>
      <w:r w:rsidRPr="0033503E">
        <w:rPr>
          <w:sz w:val="28"/>
          <w:szCs w:val="28"/>
        </w:rPr>
        <w:t xml:space="preserve">          Когда Аркадию исполнилось восемь лет, семья переехала в Арзамас, где он стал  учиться в гимназии. С 14-и лет юный Аркадий работал в местной газете «Молот», где впервые опубликовал свои стихи.</w:t>
      </w:r>
    </w:p>
    <w:p w:rsidR="006D5A4E" w:rsidRPr="0033503E" w:rsidRDefault="006D5A4E" w:rsidP="006D5A4E">
      <w:pPr>
        <w:spacing w:line="360" w:lineRule="auto"/>
        <w:ind w:firstLine="708"/>
        <w:jc w:val="both"/>
        <w:rPr>
          <w:sz w:val="28"/>
          <w:szCs w:val="28"/>
        </w:rPr>
      </w:pPr>
      <w:r w:rsidRPr="0033503E">
        <w:rPr>
          <w:sz w:val="28"/>
          <w:szCs w:val="28"/>
        </w:rPr>
        <w:tab/>
        <w:t>В 1918 году пошёл добровольцем в Красную армию,  скрыв, что ему ещё нет пятнадцати. Учился на командных курсах в Москве и Киеве, затем в московской Высшей стрелковой школе.</w:t>
      </w:r>
    </w:p>
    <w:p w:rsidR="006D5A4E" w:rsidRPr="0033503E" w:rsidRDefault="006D5A4E" w:rsidP="006D5A4E">
      <w:pPr>
        <w:spacing w:line="360" w:lineRule="auto"/>
        <w:ind w:firstLine="708"/>
        <w:jc w:val="both"/>
        <w:rPr>
          <w:sz w:val="28"/>
          <w:szCs w:val="28"/>
        </w:rPr>
      </w:pPr>
      <w:r w:rsidRPr="0033503E">
        <w:rPr>
          <w:sz w:val="28"/>
          <w:szCs w:val="28"/>
        </w:rPr>
        <w:t xml:space="preserve"> В  шестнадцать уже командовал отделением Нижегородского полка. Воевал на Кавказском фронте, на Дону, под Сочи, участвовал в подавлении антоновского мятежа, в Хакасии – против «императора тайги» И.Н.Соловьева, где, обвиненный в самочинном расстреле, на полгода был исключен из партии и отправлен в продолжительный отпуск по нервной болезни, не оставлявшей его впоследствии на протяжении всей жизни.</w:t>
      </w:r>
    </w:p>
    <w:p w:rsidR="006D5A4E" w:rsidRPr="0033503E" w:rsidRDefault="006D5A4E" w:rsidP="006D5A4E">
      <w:pPr>
        <w:spacing w:line="360" w:lineRule="auto"/>
        <w:jc w:val="both"/>
        <w:rPr>
          <w:sz w:val="28"/>
          <w:szCs w:val="28"/>
        </w:rPr>
      </w:pPr>
      <w:r w:rsidRPr="0033503E">
        <w:rPr>
          <w:sz w:val="28"/>
          <w:szCs w:val="28"/>
        </w:rPr>
        <w:t xml:space="preserve">             Не зря  Аркадий Голиков взял себе псевдонимом  тюркское слово Гайдар – «всадник, скачущий впереди», которым впервые подписал новеллу «</w:t>
      </w:r>
      <w:r w:rsidRPr="0033503E">
        <w:rPr>
          <w:iCs/>
          <w:sz w:val="28"/>
          <w:szCs w:val="28"/>
        </w:rPr>
        <w:t>Угловой дом»</w:t>
      </w:r>
      <w:r w:rsidRPr="0033503E">
        <w:rPr>
          <w:sz w:val="28"/>
          <w:szCs w:val="28"/>
        </w:rPr>
        <w:t>, созданную в 1925 в Перми.</w:t>
      </w:r>
    </w:p>
    <w:p w:rsidR="006D5A4E" w:rsidRPr="0033503E" w:rsidRDefault="006D5A4E" w:rsidP="006D5A4E">
      <w:pPr>
        <w:spacing w:line="360" w:lineRule="auto"/>
        <w:ind w:firstLine="708"/>
        <w:jc w:val="both"/>
        <w:rPr>
          <w:sz w:val="28"/>
          <w:szCs w:val="28"/>
        </w:rPr>
      </w:pPr>
      <w:r w:rsidRPr="0033503E">
        <w:rPr>
          <w:sz w:val="28"/>
          <w:szCs w:val="28"/>
        </w:rPr>
        <w:t xml:space="preserve">Летом 1927, уже довольно известным писателем,  Аркадий Гайдар переехал в Москву. Для стиля  Аркадия Гайдара характерны  увлекательность сюжета, стремительная легкость повествования, прозрачная ясность языка при бесстрашном внесении в «детскую» жизнь значительных, а порой трагических событий. </w:t>
      </w:r>
    </w:p>
    <w:p w:rsidR="006D5A4E" w:rsidRPr="0033503E" w:rsidRDefault="006D5A4E" w:rsidP="006D5A4E">
      <w:pPr>
        <w:spacing w:line="360" w:lineRule="auto"/>
        <w:ind w:firstLine="708"/>
        <w:jc w:val="both"/>
        <w:rPr>
          <w:sz w:val="28"/>
          <w:szCs w:val="28"/>
        </w:rPr>
      </w:pPr>
      <w:r w:rsidRPr="0033503E">
        <w:rPr>
          <w:sz w:val="28"/>
          <w:szCs w:val="28"/>
        </w:rPr>
        <w:t>Юных читателей в его книгах привлекают поэтическая «аура», доверительность и серьезность тона, непререкаемость кодекса «рыцарской» чести товарищества и взаимопомощи.  До 1941 года Аркадий Гайдар много писал, издавался, по его книгам снимались фильмы, словом, он стал признанным классиком детской литературы.</w:t>
      </w:r>
    </w:p>
    <w:p w:rsidR="006D5A4E" w:rsidRPr="0033503E" w:rsidRDefault="006D5A4E" w:rsidP="006D5A4E">
      <w:pPr>
        <w:pStyle w:val="a3"/>
        <w:spacing w:before="0" w:beforeAutospacing="0" w:after="0" w:afterAutospacing="0" w:line="360" w:lineRule="auto"/>
        <w:ind w:firstLine="708"/>
        <w:jc w:val="both"/>
        <w:rPr>
          <w:sz w:val="28"/>
          <w:szCs w:val="28"/>
        </w:rPr>
      </w:pPr>
      <w:r w:rsidRPr="0033503E">
        <w:rPr>
          <w:sz w:val="28"/>
          <w:szCs w:val="28"/>
        </w:rPr>
        <w:t xml:space="preserve">С первых дней войны 1941года писатель отправляется на фронт корреспондентом газеты «Комсомольская правда». Активный участник многих сражений, А. П. Гайдар прислал с фронта много интересных очерков, вошедших впоследствии в книгу "Ракеты и гранаты". </w:t>
      </w:r>
    </w:p>
    <w:p w:rsidR="006D5A4E" w:rsidRPr="0033503E" w:rsidRDefault="006D5A4E" w:rsidP="006D5A4E">
      <w:pPr>
        <w:pStyle w:val="a3"/>
        <w:spacing w:before="0" w:beforeAutospacing="0" w:after="0" w:afterAutospacing="0" w:line="360" w:lineRule="auto"/>
        <w:ind w:firstLine="708"/>
        <w:jc w:val="both"/>
        <w:rPr>
          <w:sz w:val="28"/>
          <w:szCs w:val="28"/>
        </w:rPr>
      </w:pPr>
      <w:r w:rsidRPr="0033503E">
        <w:rPr>
          <w:sz w:val="28"/>
          <w:szCs w:val="28"/>
        </w:rPr>
        <w:t xml:space="preserve">В сентябре 1941 года А.П. Гайдар стал пулеметчиком партизанского отряда, действовавшего в тылу врага. </w:t>
      </w:r>
    </w:p>
    <w:p w:rsidR="006D5A4E" w:rsidRPr="0033503E" w:rsidRDefault="006D5A4E" w:rsidP="006D5A4E">
      <w:pPr>
        <w:pStyle w:val="a3"/>
        <w:spacing w:before="0" w:beforeAutospacing="0" w:after="0" w:afterAutospacing="0" w:line="360" w:lineRule="auto"/>
        <w:ind w:firstLine="708"/>
        <w:jc w:val="both"/>
        <w:rPr>
          <w:sz w:val="28"/>
          <w:szCs w:val="28"/>
        </w:rPr>
      </w:pPr>
      <w:r w:rsidRPr="0033503E">
        <w:rPr>
          <w:sz w:val="28"/>
          <w:szCs w:val="28"/>
        </w:rPr>
        <w:lastRenderedPageBreak/>
        <w:t xml:space="preserve">26 октября 1941 года писатель-воин Аркадий Петрович Гайдар пал смертью героя в неравном бою горстки партизан с превосходящими силами немцев.  </w:t>
      </w:r>
    </w:p>
    <w:p w:rsidR="006D5A4E" w:rsidRPr="0033503E" w:rsidRDefault="006D5A4E" w:rsidP="006D5A4E">
      <w:pPr>
        <w:pStyle w:val="a3"/>
        <w:spacing w:before="0" w:beforeAutospacing="0" w:after="0" w:afterAutospacing="0" w:line="360" w:lineRule="auto"/>
        <w:ind w:firstLine="708"/>
        <w:rPr>
          <w:sz w:val="28"/>
          <w:szCs w:val="28"/>
        </w:rPr>
      </w:pPr>
      <w:r w:rsidRPr="0033503E">
        <w:rPr>
          <w:sz w:val="28"/>
          <w:szCs w:val="28"/>
        </w:rPr>
        <w:t>Кто знает,  какие книги вышли бы из-под его пера? Наследие Гайдара - яркое, самобытное, до сих пор помогает воспитывать смелость, честность, отвагу и доброту.</w:t>
      </w:r>
    </w:p>
    <w:p w:rsidR="006D5A4E" w:rsidRPr="0033503E" w:rsidRDefault="006D5A4E" w:rsidP="006D5A4E">
      <w:pPr>
        <w:pStyle w:val="a3"/>
        <w:spacing w:before="0" w:beforeAutospacing="0" w:after="0" w:afterAutospacing="0" w:line="360" w:lineRule="auto"/>
        <w:ind w:firstLine="708"/>
        <w:rPr>
          <w:sz w:val="28"/>
          <w:szCs w:val="28"/>
        </w:rPr>
      </w:pPr>
    </w:p>
    <w:p w:rsidR="006D5A4E" w:rsidRDefault="006D5A4E" w:rsidP="006D5A4E">
      <w:pPr>
        <w:spacing w:line="360" w:lineRule="auto"/>
        <w:rPr>
          <w:b/>
          <w:i/>
          <w:sz w:val="28"/>
          <w:szCs w:val="28"/>
        </w:rPr>
      </w:pPr>
    </w:p>
    <w:p w:rsidR="006D5A4E" w:rsidRPr="0033503E" w:rsidRDefault="006D5A4E" w:rsidP="006D5A4E">
      <w:pPr>
        <w:spacing w:line="360" w:lineRule="auto"/>
        <w:rPr>
          <w:b/>
          <w:i/>
          <w:sz w:val="28"/>
          <w:szCs w:val="28"/>
        </w:rPr>
      </w:pPr>
      <w:r w:rsidRPr="0033503E">
        <w:rPr>
          <w:b/>
          <w:i/>
          <w:sz w:val="28"/>
          <w:szCs w:val="28"/>
        </w:rPr>
        <w:t>Валерия Коломейцева</w:t>
      </w:r>
    </w:p>
    <w:p w:rsidR="006D5A4E" w:rsidRPr="0033503E" w:rsidRDefault="006D5A4E" w:rsidP="006D5A4E">
      <w:pPr>
        <w:spacing w:line="360" w:lineRule="auto"/>
        <w:rPr>
          <w:b/>
          <w:sz w:val="28"/>
          <w:szCs w:val="28"/>
        </w:rPr>
      </w:pPr>
      <w:r>
        <w:rPr>
          <w:b/>
          <w:i/>
          <w:noProof/>
          <w:sz w:val="28"/>
          <w:szCs w:val="28"/>
        </w:rPr>
        <w:drawing>
          <wp:anchor distT="0" distB="0" distL="114300" distR="114300" simplePos="0" relativeHeight="251669504" behindDoc="0" locked="0" layoutInCell="1" allowOverlap="1">
            <wp:simplePos x="0" y="0"/>
            <wp:positionH relativeFrom="column">
              <wp:posOffset>5104765</wp:posOffset>
            </wp:positionH>
            <wp:positionV relativeFrom="paragraph">
              <wp:posOffset>23495</wp:posOffset>
            </wp:positionV>
            <wp:extent cx="1593850" cy="2175510"/>
            <wp:effectExtent l="19050" t="0" r="6350" b="0"/>
            <wp:wrapThrough wrapText="bothSides">
              <wp:wrapPolygon edited="0">
                <wp:start x="-258" y="0"/>
                <wp:lineTo x="-258" y="21373"/>
                <wp:lineTo x="21686" y="21373"/>
                <wp:lineTo x="21686" y="0"/>
                <wp:lineTo x="-258" y="0"/>
              </wp:wrapPolygon>
            </wp:wrapThrough>
            <wp:docPr id="11"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24" cstate="print"/>
                    <a:srcRect l="69942" t="29193" r="6744" b="26784"/>
                    <a:stretch>
                      <a:fillRect/>
                    </a:stretch>
                  </pic:blipFill>
                  <pic:spPr bwMode="auto">
                    <a:xfrm>
                      <a:off x="0" y="0"/>
                      <a:ext cx="1593850" cy="2175510"/>
                    </a:xfrm>
                    <a:prstGeom prst="rect">
                      <a:avLst/>
                    </a:prstGeom>
                    <a:noFill/>
                  </pic:spPr>
                </pic:pic>
              </a:graphicData>
            </a:graphic>
          </wp:anchor>
        </w:drawing>
      </w:r>
    </w:p>
    <w:p w:rsidR="006D5A4E" w:rsidRPr="0033503E" w:rsidRDefault="006D5A4E" w:rsidP="006D5A4E">
      <w:pPr>
        <w:spacing w:line="360" w:lineRule="auto"/>
        <w:rPr>
          <w:b/>
          <w:i/>
          <w:sz w:val="28"/>
          <w:szCs w:val="28"/>
        </w:rPr>
      </w:pPr>
      <w:r w:rsidRPr="0033503E">
        <w:rPr>
          <w:b/>
          <w:sz w:val="28"/>
          <w:szCs w:val="28"/>
        </w:rPr>
        <w:t xml:space="preserve">                       </w:t>
      </w:r>
      <w:r w:rsidRPr="0033503E">
        <w:rPr>
          <w:b/>
          <w:i/>
          <w:sz w:val="28"/>
          <w:szCs w:val="28"/>
        </w:rPr>
        <w:t>Строки, отлитые сердцем.</w:t>
      </w:r>
    </w:p>
    <w:p w:rsidR="006D5A4E" w:rsidRPr="0033503E" w:rsidRDefault="006D5A4E" w:rsidP="006D5A4E">
      <w:pPr>
        <w:spacing w:line="360" w:lineRule="auto"/>
        <w:jc w:val="center"/>
        <w:rPr>
          <w:sz w:val="28"/>
          <w:szCs w:val="28"/>
        </w:rPr>
      </w:pPr>
      <w:r w:rsidRPr="0033503E">
        <w:rPr>
          <w:sz w:val="28"/>
          <w:szCs w:val="28"/>
        </w:rPr>
        <w:t>Аркадий Петрович, здравствуйте!</w:t>
      </w:r>
    </w:p>
    <w:p w:rsidR="006D5A4E" w:rsidRPr="0033503E" w:rsidRDefault="006D5A4E" w:rsidP="006D5A4E">
      <w:pPr>
        <w:spacing w:line="360" w:lineRule="auto"/>
        <w:ind w:firstLine="708"/>
        <w:jc w:val="both"/>
        <w:rPr>
          <w:sz w:val="28"/>
          <w:szCs w:val="28"/>
        </w:rPr>
      </w:pPr>
      <w:r w:rsidRPr="0033503E">
        <w:rPr>
          <w:sz w:val="28"/>
          <w:szCs w:val="28"/>
        </w:rPr>
        <w:t>Мы очень любим читать, недавно прочитали несколько Ваших книг и нам захотелось написать Вам на фронт.</w:t>
      </w:r>
    </w:p>
    <w:p w:rsidR="006D5A4E" w:rsidRPr="0033503E" w:rsidRDefault="006D5A4E" w:rsidP="006D5A4E">
      <w:pPr>
        <w:spacing w:line="360" w:lineRule="auto"/>
        <w:ind w:firstLine="708"/>
        <w:jc w:val="both"/>
        <w:rPr>
          <w:sz w:val="28"/>
          <w:szCs w:val="28"/>
        </w:rPr>
      </w:pPr>
      <w:r w:rsidRPr="0033503E">
        <w:rPr>
          <w:sz w:val="28"/>
          <w:szCs w:val="28"/>
        </w:rPr>
        <w:t xml:space="preserve"> Вы, смелый и отважный человек, но, разговаривая с детьми, становитесь мальчиком. Мы думаем, мальчик в Вас живет  потому, что слишком рано  Вам пришлось вступить в горькую и жестокую взрослую жизнь. </w:t>
      </w:r>
    </w:p>
    <w:p w:rsidR="006D5A4E" w:rsidRPr="0033503E" w:rsidRDefault="006D5A4E" w:rsidP="006D5A4E">
      <w:pPr>
        <w:spacing w:line="360" w:lineRule="auto"/>
        <w:ind w:firstLine="708"/>
        <w:jc w:val="both"/>
        <w:rPr>
          <w:sz w:val="28"/>
          <w:szCs w:val="28"/>
        </w:rPr>
      </w:pPr>
      <w:r w:rsidRPr="0033503E">
        <w:rPr>
          <w:sz w:val="28"/>
          <w:szCs w:val="28"/>
        </w:rPr>
        <w:t xml:space="preserve">Эта война  - вторая в Вашей жизни, наверное, страшнее той, гражданской, ведь воюет вся планета, весь мир! </w:t>
      </w:r>
    </w:p>
    <w:p w:rsidR="006D5A4E" w:rsidRPr="0033503E" w:rsidRDefault="006D5A4E" w:rsidP="006D5A4E">
      <w:pPr>
        <w:spacing w:line="360" w:lineRule="auto"/>
        <w:ind w:firstLine="708"/>
        <w:jc w:val="both"/>
        <w:rPr>
          <w:sz w:val="28"/>
          <w:szCs w:val="28"/>
        </w:rPr>
      </w:pPr>
      <w:r w:rsidRPr="0033503E">
        <w:rPr>
          <w:sz w:val="28"/>
          <w:szCs w:val="28"/>
        </w:rPr>
        <w:t>Вы, Аркадий Петрович, рассказываете в своих  очерках и репортажах  с фронта о мужестве и героизме советских солдат. Это очень важно, чтобы страна знала, как и кто её защищает!</w:t>
      </w:r>
    </w:p>
    <w:p w:rsidR="006D5A4E" w:rsidRPr="0033503E" w:rsidRDefault="006D5A4E" w:rsidP="006D5A4E">
      <w:pPr>
        <w:spacing w:line="360" w:lineRule="auto"/>
        <w:ind w:firstLine="708"/>
        <w:jc w:val="both"/>
        <w:rPr>
          <w:sz w:val="28"/>
          <w:szCs w:val="28"/>
        </w:rPr>
      </w:pPr>
      <w:r>
        <w:rPr>
          <w:noProof/>
          <w:sz w:val="28"/>
          <w:szCs w:val="28"/>
        </w:rPr>
        <w:drawing>
          <wp:anchor distT="0" distB="0" distL="114300" distR="114300" simplePos="0" relativeHeight="251664384" behindDoc="0" locked="0" layoutInCell="1" allowOverlap="1">
            <wp:simplePos x="0" y="0"/>
            <wp:positionH relativeFrom="column">
              <wp:posOffset>53340</wp:posOffset>
            </wp:positionH>
            <wp:positionV relativeFrom="paragraph">
              <wp:posOffset>1109345</wp:posOffset>
            </wp:positionV>
            <wp:extent cx="2828290" cy="1951355"/>
            <wp:effectExtent l="19050" t="0" r="0" b="0"/>
            <wp:wrapThrough wrapText="bothSides">
              <wp:wrapPolygon edited="0">
                <wp:start x="-145" y="0"/>
                <wp:lineTo x="-145" y="21298"/>
                <wp:lineTo x="21532" y="21298"/>
                <wp:lineTo x="21532" y="0"/>
                <wp:lineTo x="-145" y="0"/>
              </wp:wrapPolygon>
            </wp:wrapThrough>
            <wp:docPr id="6"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5" cstate="print"/>
                    <a:srcRect t="24484"/>
                    <a:stretch>
                      <a:fillRect/>
                    </a:stretch>
                  </pic:blipFill>
                  <pic:spPr bwMode="auto">
                    <a:xfrm>
                      <a:off x="0" y="0"/>
                      <a:ext cx="2828290" cy="1951355"/>
                    </a:xfrm>
                    <a:prstGeom prst="rect">
                      <a:avLst/>
                    </a:prstGeom>
                    <a:noFill/>
                  </pic:spPr>
                </pic:pic>
              </a:graphicData>
            </a:graphic>
          </wp:anchor>
        </w:drawing>
      </w:r>
      <w:r w:rsidRPr="0033503E">
        <w:rPr>
          <w:sz w:val="28"/>
          <w:szCs w:val="28"/>
        </w:rPr>
        <w:t>Мы желаем Вам здоровья и надеемся на встречу! Наши мальчики и девочки хотят задать Вам  тысячу вопросов: кто на самом деле разбил голубую чашку, и как звали Чука и Гека по–настоящему;  кем стал барабанщик, когда вырос; и появилась ли  у Альки мама? И ещё: поженятся ли Женя и Тимур, когда вырастут?..</w:t>
      </w:r>
    </w:p>
    <w:p w:rsidR="006D5A4E" w:rsidRPr="0033503E" w:rsidRDefault="006D5A4E" w:rsidP="006D5A4E">
      <w:pPr>
        <w:spacing w:line="360" w:lineRule="auto"/>
        <w:jc w:val="both"/>
        <w:rPr>
          <w:sz w:val="28"/>
          <w:szCs w:val="28"/>
        </w:rPr>
      </w:pPr>
      <w:r w:rsidRPr="0033503E">
        <w:rPr>
          <w:sz w:val="28"/>
          <w:szCs w:val="28"/>
        </w:rPr>
        <w:t xml:space="preserve">  </w:t>
      </w:r>
      <w:r w:rsidRPr="0033503E">
        <w:rPr>
          <w:sz w:val="28"/>
          <w:szCs w:val="28"/>
        </w:rPr>
        <w:tab/>
        <w:t>Дорогой Аркадий Петрович! Возвращайтесь  с фронта живым и здоровым и приезжайте  в нашу школу!</w:t>
      </w:r>
    </w:p>
    <w:p w:rsidR="006D5A4E" w:rsidRPr="0033503E" w:rsidRDefault="006D5A4E" w:rsidP="006D5A4E">
      <w:pPr>
        <w:spacing w:line="360" w:lineRule="auto"/>
        <w:ind w:firstLine="708"/>
        <w:jc w:val="both"/>
        <w:rPr>
          <w:sz w:val="28"/>
          <w:szCs w:val="28"/>
        </w:rPr>
      </w:pPr>
      <w:r w:rsidRPr="0033503E">
        <w:rPr>
          <w:sz w:val="28"/>
          <w:szCs w:val="28"/>
        </w:rPr>
        <w:t>Крепко обнимаю Вас!</w:t>
      </w:r>
    </w:p>
    <w:p w:rsidR="006D5A4E" w:rsidRPr="0033503E" w:rsidRDefault="006D5A4E" w:rsidP="006D5A4E">
      <w:pPr>
        <w:spacing w:line="360" w:lineRule="auto"/>
        <w:ind w:firstLine="708"/>
        <w:jc w:val="both"/>
        <w:rPr>
          <w:sz w:val="28"/>
          <w:szCs w:val="28"/>
        </w:rPr>
      </w:pPr>
      <w:r w:rsidRPr="0033503E">
        <w:rPr>
          <w:sz w:val="28"/>
          <w:szCs w:val="28"/>
        </w:rPr>
        <w:t>С уважением и любовью Валерия.</w:t>
      </w:r>
    </w:p>
    <w:p w:rsidR="006D5A4E" w:rsidRPr="0033503E" w:rsidRDefault="006D5A4E" w:rsidP="006D5A4E">
      <w:pPr>
        <w:spacing w:line="360" w:lineRule="auto"/>
        <w:jc w:val="both"/>
        <w:rPr>
          <w:sz w:val="28"/>
          <w:szCs w:val="28"/>
        </w:rPr>
      </w:pPr>
    </w:p>
    <w:p w:rsidR="006D5A4E" w:rsidRPr="0033503E" w:rsidRDefault="006D5A4E" w:rsidP="006D5A4E">
      <w:pPr>
        <w:spacing w:line="360" w:lineRule="auto"/>
        <w:jc w:val="both"/>
        <w:rPr>
          <w:sz w:val="28"/>
          <w:szCs w:val="28"/>
        </w:rPr>
      </w:pPr>
    </w:p>
    <w:p w:rsidR="006D5A4E" w:rsidRPr="0033503E" w:rsidRDefault="006D5A4E" w:rsidP="006D5A4E">
      <w:pPr>
        <w:spacing w:line="360" w:lineRule="auto"/>
        <w:jc w:val="both"/>
        <w:rPr>
          <w:sz w:val="28"/>
          <w:szCs w:val="28"/>
        </w:rPr>
      </w:pPr>
    </w:p>
    <w:p w:rsidR="006D5A4E" w:rsidRPr="0033503E" w:rsidRDefault="006D5A4E" w:rsidP="006D5A4E">
      <w:pPr>
        <w:spacing w:line="360" w:lineRule="auto"/>
        <w:jc w:val="both"/>
        <w:rPr>
          <w:i/>
          <w:sz w:val="28"/>
          <w:szCs w:val="28"/>
        </w:rPr>
      </w:pPr>
      <w:r w:rsidRPr="0033503E">
        <w:rPr>
          <w:b/>
          <w:i/>
          <w:sz w:val="28"/>
          <w:szCs w:val="28"/>
        </w:rPr>
        <w:t>Мирзаханов Влад</w:t>
      </w:r>
    </w:p>
    <w:p w:rsidR="006D5A4E" w:rsidRPr="0033503E" w:rsidRDefault="006D5A4E" w:rsidP="006D5A4E">
      <w:pPr>
        <w:spacing w:line="360" w:lineRule="auto"/>
        <w:ind w:left="720"/>
        <w:jc w:val="center"/>
        <w:rPr>
          <w:b/>
          <w:i/>
          <w:sz w:val="28"/>
          <w:szCs w:val="28"/>
        </w:rPr>
      </w:pPr>
      <w:r w:rsidRPr="0033503E">
        <w:rPr>
          <w:b/>
          <w:i/>
          <w:sz w:val="28"/>
          <w:szCs w:val="28"/>
        </w:rPr>
        <w:t>Парад победителей.</w:t>
      </w:r>
    </w:p>
    <w:p w:rsidR="006D5A4E" w:rsidRPr="0033503E" w:rsidRDefault="006D5A4E" w:rsidP="006D5A4E">
      <w:pPr>
        <w:shd w:val="clear" w:color="auto" w:fill="FFFFFF"/>
        <w:autoSpaceDE w:val="0"/>
        <w:autoSpaceDN w:val="0"/>
        <w:adjustRightInd w:val="0"/>
        <w:spacing w:line="360" w:lineRule="auto"/>
        <w:ind w:firstLine="708"/>
        <w:rPr>
          <w:sz w:val="28"/>
          <w:szCs w:val="28"/>
        </w:rPr>
      </w:pPr>
      <w:r w:rsidRPr="0033503E">
        <w:rPr>
          <w:color w:val="000000"/>
          <w:sz w:val="28"/>
          <w:szCs w:val="28"/>
        </w:rPr>
        <w:t>Великая Отечественная война!</w:t>
      </w:r>
      <w:r w:rsidRPr="0033503E">
        <w:rPr>
          <w:sz w:val="28"/>
          <w:szCs w:val="28"/>
        </w:rPr>
        <w:t xml:space="preserve"> </w:t>
      </w:r>
      <w:r w:rsidRPr="0033503E">
        <w:rPr>
          <w:color w:val="000000"/>
          <w:sz w:val="28"/>
          <w:szCs w:val="28"/>
        </w:rPr>
        <w:t xml:space="preserve">Как страшно звучат эти слова! Я знаю об этой войне только по рассказам родителей, из  фильмов, книг  и музеев. </w:t>
      </w:r>
    </w:p>
    <w:p w:rsidR="006D5A4E" w:rsidRPr="0033503E" w:rsidRDefault="006D5A4E" w:rsidP="006D5A4E">
      <w:pPr>
        <w:shd w:val="clear" w:color="auto" w:fill="FFFFFF"/>
        <w:autoSpaceDE w:val="0"/>
        <w:autoSpaceDN w:val="0"/>
        <w:adjustRightInd w:val="0"/>
        <w:spacing w:line="360" w:lineRule="auto"/>
        <w:ind w:firstLine="708"/>
        <w:rPr>
          <w:sz w:val="28"/>
          <w:szCs w:val="28"/>
        </w:rPr>
      </w:pPr>
      <w:r w:rsidRPr="0033503E">
        <w:rPr>
          <w:color w:val="000000"/>
          <w:sz w:val="28"/>
          <w:szCs w:val="28"/>
        </w:rPr>
        <w:t>В этой войне героями были все, все без исключения, кто принимал в ней участие. Я хочу рассказать о героях из нашей семьи.</w:t>
      </w:r>
    </w:p>
    <w:p w:rsidR="006D5A4E" w:rsidRPr="0033503E" w:rsidRDefault="006D5A4E" w:rsidP="006D5A4E">
      <w:pPr>
        <w:shd w:val="clear" w:color="auto" w:fill="FFFFFF"/>
        <w:autoSpaceDE w:val="0"/>
        <w:autoSpaceDN w:val="0"/>
        <w:adjustRightInd w:val="0"/>
        <w:spacing w:line="360" w:lineRule="auto"/>
        <w:ind w:firstLine="708"/>
        <w:rPr>
          <w:color w:val="000000"/>
          <w:sz w:val="28"/>
          <w:szCs w:val="28"/>
        </w:rPr>
      </w:pPr>
      <w:r w:rsidRPr="0033503E">
        <w:rPr>
          <w:color w:val="000000"/>
          <w:sz w:val="28"/>
          <w:szCs w:val="28"/>
        </w:rPr>
        <w:t xml:space="preserve">В нашей семье -  два героя.  Они уже ушли от нас, как уходят последние герои этой войны, которых осталось совсем немного.  </w:t>
      </w:r>
    </w:p>
    <w:p w:rsidR="006D5A4E" w:rsidRPr="0033503E" w:rsidRDefault="006D5A4E" w:rsidP="006D5A4E">
      <w:pPr>
        <w:shd w:val="clear" w:color="auto" w:fill="FFFFFF"/>
        <w:autoSpaceDE w:val="0"/>
        <w:autoSpaceDN w:val="0"/>
        <w:adjustRightInd w:val="0"/>
        <w:spacing w:line="360" w:lineRule="auto"/>
        <w:rPr>
          <w:sz w:val="28"/>
          <w:szCs w:val="28"/>
        </w:rPr>
      </w:pPr>
      <w:r w:rsidRPr="0033503E">
        <w:rPr>
          <w:color w:val="000000"/>
          <w:sz w:val="28"/>
          <w:szCs w:val="28"/>
        </w:rPr>
        <w:t xml:space="preserve">         Но для нас наши герои всегда с нами. Это мои прадедушки: Щербаков Сергей Сергеевич и Ковалдин Михаил Алексеевич.</w:t>
      </w:r>
    </w:p>
    <w:p w:rsidR="006D5A4E" w:rsidRPr="0033503E" w:rsidRDefault="006D5A4E" w:rsidP="006D5A4E">
      <w:pPr>
        <w:shd w:val="clear" w:color="auto" w:fill="FFFFFF"/>
        <w:autoSpaceDE w:val="0"/>
        <w:autoSpaceDN w:val="0"/>
        <w:adjustRightInd w:val="0"/>
        <w:spacing w:line="360" w:lineRule="auto"/>
        <w:ind w:firstLine="708"/>
        <w:rPr>
          <w:color w:val="000000"/>
          <w:sz w:val="28"/>
          <w:szCs w:val="28"/>
        </w:rPr>
      </w:pPr>
      <w:r>
        <w:rPr>
          <w:noProof/>
          <w:sz w:val="28"/>
          <w:szCs w:val="28"/>
        </w:rPr>
        <w:drawing>
          <wp:anchor distT="0" distB="0" distL="114300" distR="114300" simplePos="0" relativeHeight="251677696" behindDoc="1" locked="0" layoutInCell="1" allowOverlap="1">
            <wp:simplePos x="0" y="0"/>
            <wp:positionH relativeFrom="column">
              <wp:posOffset>-3810</wp:posOffset>
            </wp:positionH>
            <wp:positionV relativeFrom="paragraph">
              <wp:posOffset>790575</wp:posOffset>
            </wp:positionV>
            <wp:extent cx="3328670" cy="1955800"/>
            <wp:effectExtent l="19050" t="0" r="5080" b="0"/>
            <wp:wrapThrough wrapText="bothSides">
              <wp:wrapPolygon edited="0">
                <wp:start x="-124" y="0"/>
                <wp:lineTo x="-124" y="21460"/>
                <wp:lineTo x="21633" y="21460"/>
                <wp:lineTo x="21633" y="0"/>
                <wp:lineTo x="-124" y="0"/>
              </wp:wrapPolygon>
            </wp:wrapThrough>
            <wp:docPr id="19"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26" cstate="print"/>
                    <a:srcRect/>
                    <a:stretch>
                      <a:fillRect/>
                    </a:stretch>
                  </pic:blipFill>
                  <pic:spPr bwMode="auto">
                    <a:xfrm>
                      <a:off x="0" y="0"/>
                      <a:ext cx="3328670" cy="1955800"/>
                    </a:xfrm>
                    <a:prstGeom prst="rect">
                      <a:avLst/>
                    </a:prstGeom>
                    <a:noFill/>
                  </pic:spPr>
                </pic:pic>
              </a:graphicData>
            </a:graphic>
          </wp:anchor>
        </w:drawing>
      </w:r>
      <w:r w:rsidRPr="0033503E">
        <w:rPr>
          <w:color w:val="000000"/>
          <w:sz w:val="28"/>
          <w:szCs w:val="28"/>
        </w:rPr>
        <w:t xml:space="preserve">Щербаков Сергей Сергеевич - танкист, прошел две войны: финскую и Великую Отечественную. В финскую войну был танкистом-механиком. Перед Великой Отечественной войной преподавал  командному  составу вождение танков. </w:t>
      </w:r>
    </w:p>
    <w:p w:rsidR="006D5A4E" w:rsidRPr="0033503E" w:rsidRDefault="006D5A4E" w:rsidP="006D5A4E">
      <w:pPr>
        <w:shd w:val="clear" w:color="auto" w:fill="FFFFFF"/>
        <w:autoSpaceDE w:val="0"/>
        <w:autoSpaceDN w:val="0"/>
        <w:adjustRightInd w:val="0"/>
        <w:spacing w:line="360" w:lineRule="auto"/>
        <w:ind w:firstLine="708"/>
        <w:rPr>
          <w:color w:val="000000"/>
          <w:sz w:val="28"/>
          <w:szCs w:val="28"/>
        </w:rPr>
      </w:pPr>
    </w:p>
    <w:p w:rsidR="006D5A4E" w:rsidRPr="0033503E" w:rsidRDefault="006D5A4E" w:rsidP="006D5A4E">
      <w:pPr>
        <w:shd w:val="clear" w:color="auto" w:fill="FFFFFF"/>
        <w:autoSpaceDE w:val="0"/>
        <w:autoSpaceDN w:val="0"/>
        <w:adjustRightInd w:val="0"/>
        <w:spacing w:line="360" w:lineRule="auto"/>
        <w:rPr>
          <w:color w:val="000000"/>
          <w:sz w:val="28"/>
          <w:szCs w:val="28"/>
        </w:rPr>
      </w:pPr>
      <w:r w:rsidRPr="0033503E">
        <w:rPr>
          <w:color w:val="000000"/>
          <w:sz w:val="28"/>
          <w:szCs w:val="28"/>
        </w:rPr>
        <w:t>22 июня 1941 года  встретил в Ленинграде, где работал на танковом заводе. Пережил Ленинградскую блокаду, голод, лишения.</w:t>
      </w:r>
    </w:p>
    <w:p w:rsidR="006D5A4E" w:rsidRPr="0033503E" w:rsidRDefault="006D5A4E" w:rsidP="006D5A4E">
      <w:pPr>
        <w:shd w:val="clear" w:color="auto" w:fill="FFFFFF"/>
        <w:autoSpaceDE w:val="0"/>
        <w:autoSpaceDN w:val="0"/>
        <w:adjustRightInd w:val="0"/>
        <w:spacing w:line="360" w:lineRule="auto"/>
        <w:ind w:firstLine="708"/>
        <w:rPr>
          <w:sz w:val="28"/>
          <w:szCs w:val="28"/>
        </w:rPr>
      </w:pPr>
      <w:r w:rsidRPr="0033503E">
        <w:rPr>
          <w:color w:val="000000"/>
          <w:sz w:val="28"/>
          <w:szCs w:val="28"/>
        </w:rPr>
        <w:t>Мой прадедушка Сергей Сергеевич  не только работал на оборонном заводе, но был и в боевых частях. Он участвовал во  взятии Кенигсберга, где и закончил войну.</w:t>
      </w:r>
    </w:p>
    <w:p w:rsidR="006D5A4E" w:rsidRPr="0033503E" w:rsidRDefault="006D5A4E" w:rsidP="006D5A4E">
      <w:pPr>
        <w:shd w:val="clear" w:color="auto" w:fill="FFFFFF"/>
        <w:autoSpaceDE w:val="0"/>
        <w:autoSpaceDN w:val="0"/>
        <w:adjustRightInd w:val="0"/>
        <w:spacing w:line="360" w:lineRule="auto"/>
        <w:rPr>
          <w:color w:val="000000"/>
          <w:sz w:val="28"/>
          <w:szCs w:val="28"/>
        </w:rPr>
      </w:pPr>
      <w:r w:rsidRPr="0033503E">
        <w:rPr>
          <w:color w:val="000000"/>
          <w:sz w:val="28"/>
          <w:szCs w:val="28"/>
        </w:rPr>
        <w:t>У него много боевых наград:  Орден Красной Звезды, медали «За оборону</w:t>
      </w:r>
    </w:p>
    <w:p w:rsidR="006D5A4E" w:rsidRPr="0033503E" w:rsidRDefault="006D5A4E" w:rsidP="006D5A4E">
      <w:pPr>
        <w:shd w:val="clear" w:color="auto" w:fill="FFFFFF"/>
        <w:autoSpaceDE w:val="0"/>
        <w:autoSpaceDN w:val="0"/>
        <w:adjustRightInd w:val="0"/>
        <w:spacing w:line="360" w:lineRule="auto"/>
        <w:rPr>
          <w:color w:val="000000"/>
          <w:sz w:val="28"/>
          <w:szCs w:val="28"/>
        </w:rPr>
      </w:pPr>
      <w:r w:rsidRPr="0033503E">
        <w:rPr>
          <w:color w:val="000000"/>
          <w:sz w:val="28"/>
          <w:szCs w:val="28"/>
        </w:rPr>
        <w:t>Ленинграда», «За боевые заслуги», «За победу над Германией».</w:t>
      </w:r>
    </w:p>
    <w:p w:rsidR="006D5A4E" w:rsidRPr="0033503E" w:rsidRDefault="006D5A4E" w:rsidP="006D5A4E">
      <w:pPr>
        <w:shd w:val="clear" w:color="auto" w:fill="FFFFFF"/>
        <w:autoSpaceDE w:val="0"/>
        <w:autoSpaceDN w:val="0"/>
        <w:adjustRightInd w:val="0"/>
        <w:spacing w:line="360" w:lineRule="auto"/>
        <w:rPr>
          <w:color w:val="000000"/>
          <w:sz w:val="28"/>
          <w:szCs w:val="28"/>
        </w:rPr>
      </w:pPr>
      <w:r>
        <w:rPr>
          <w:noProof/>
          <w:color w:val="000000"/>
          <w:sz w:val="28"/>
          <w:szCs w:val="28"/>
        </w:rPr>
        <w:drawing>
          <wp:anchor distT="0" distB="0" distL="114300" distR="114300" simplePos="0" relativeHeight="251666432" behindDoc="0" locked="0" layoutInCell="1" allowOverlap="1">
            <wp:simplePos x="0" y="0"/>
            <wp:positionH relativeFrom="column">
              <wp:posOffset>-3810</wp:posOffset>
            </wp:positionH>
            <wp:positionV relativeFrom="paragraph">
              <wp:posOffset>193675</wp:posOffset>
            </wp:positionV>
            <wp:extent cx="3199765" cy="2117090"/>
            <wp:effectExtent l="19050" t="0" r="635" b="0"/>
            <wp:wrapThrough wrapText="bothSides">
              <wp:wrapPolygon edited="0">
                <wp:start x="-129" y="0"/>
                <wp:lineTo x="-129" y="21380"/>
                <wp:lineTo x="21604" y="21380"/>
                <wp:lineTo x="21604" y="0"/>
                <wp:lineTo x="-129"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srcRect t="12215"/>
                    <a:stretch>
                      <a:fillRect/>
                    </a:stretch>
                  </pic:blipFill>
                  <pic:spPr bwMode="auto">
                    <a:xfrm>
                      <a:off x="0" y="0"/>
                      <a:ext cx="3199765" cy="2117090"/>
                    </a:xfrm>
                    <a:prstGeom prst="rect">
                      <a:avLst/>
                    </a:prstGeom>
                    <a:noFill/>
                  </pic:spPr>
                </pic:pic>
              </a:graphicData>
            </a:graphic>
          </wp:anchor>
        </w:drawing>
      </w:r>
    </w:p>
    <w:p w:rsidR="006D5A4E" w:rsidRPr="0033503E" w:rsidRDefault="006D5A4E" w:rsidP="006D5A4E">
      <w:pPr>
        <w:shd w:val="clear" w:color="auto" w:fill="FFFFFF"/>
        <w:autoSpaceDE w:val="0"/>
        <w:autoSpaceDN w:val="0"/>
        <w:adjustRightInd w:val="0"/>
        <w:spacing w:line="360" w:lineRule="auto"/>
        <w:ind w:firstLine="708"/>
        <w:jc w:val="both"/>
        <w:rPr>
          <w:color w:val="000000"/>
          <w:sz w:val="28"/>
          <w:szCs w:val="28"/>
        </w:rPr>
      </w:pPr>
      <w:r w:rsidRPr="0033503E">
        <w:rPr>
          <w:color w:val="000000"/>
          <w:sz w:val="28"/>
          <w:szCs w:val="28"/>
        </w:rPr>
        <w:t xml:space="preserve">Другой мой прадедушка Ковалдин Михаил Алексеевич был военным музыкантом. В армии он с  14 лет. </w:t>
      </w:r>
      <w:r w:rsidRPr="0033503E">
        <w:rPr>
          <w:color w:val="000000"/>
          <w:sz w:val="28"/>
          <w:szCs w:val="28"/>
        </w:rPr>
        <w:lastRenderedPageBreak/>
        <w:t>Принимал участие в Финской кампании, служил на финской границе.</w:t>
      </w:r>
    </w:p>
    <w:p w:rsidR="006D5A4E" w:rsidRPr="0033503E" w:rsidRDefault="006D5A4E" w:rsidP="006D5A4E">
      <w:pPr>
        <w:shd w:val="clear" w:color="auto" w:fill="FFFFFF"/>
        <w:autoSpaceDE w:val="0"/>
        <w:autoSpaceDN w:val="0"/>
        <w:adjustRightInd w:val="0"/>
        <w:spacing w:line="360" w:lineRule="auto"/>
        <w:ind w:firstLine="708"/>
        <w:jc w:val="both"/>
        <w:rPr>
          <w:color w:val="000000"/>
          <w:sz w:val="28"/>
          <w:szCs w:val="28"/>
        </w:rPr>
      </w:pPr>
      <w:r w:rsidRPr="0033503E">
        <w:rPr>
          <w:color w:val="000000"/>
          <w:sz w:val="28"/>
          <w:szCs w:val="28"/>
        </w:rPr>
        <w:t>Прошёл всю  Великую Отечественную войну.  Прадедушка Михаил был участником парада Победы на Красной площади в 1945 году в составе военного оркестра.</w:t>
      </w:r>
    </w:p>
    <w:p w:rsidR="006D5A4E" w:rsidRPr="0033503E" w:rsidRDefault="006D5A4E" w:rsidP="006D5A4E">
      <w:pPr>
        <w:shd w:val="clear" w:color="auto" w:fill="FFFFFF"/>
        <w:autoSpaceDE w:val="0"/>
        <w:autoSpaceDN w:val="0"/>
        <w:adjustRightInd w:val="0"/>
        <w:spacing w:line="360" w:lineRule="auto"/>
        <w:ind w:firstLine="708"/>
        <w:jc w:val="both"/>
        <w:rPr>
          <w:b/>
          <w:color w:val="000000"/>
          <w:sz w:val="28"/>
          <w:szCs w:val="28"/>
        </w:rPr>
      </w:pPr>
      <w:r>
        <w:rPr>
          <w:noProof/>
          <w:color w:val="000000"/>
          <w:sz w:val="28"/>
          <w:szCs w:val="28"/>
        </w:rPr>
        <w:drawing>
          <wp:anchor distT="0" distB="0" distL="114300" distR="114300" simplePos="0" relativeHeight="251665408" behindDoc="0" locked="0" layoutInCell="1" allowOverlap="1">
            <wp:simplePos x="0" y="0"/>
            <wp:positionH relativeFrom="column">
              <wp:posOffset>3987165</wp:posOffset>
            </wp:positionH>
            <wp:positionV relativeFrom="paragraph">
              <wp:posOffset>312420</wp:posOffset>
            </wp:positionV>
            <wp:extent cx="2759075" cy="2062480"/>
            <wp:effectExtent l="19050" t="0" r="3175" b="0"/>
            <wp:wrapThrough wrapText="bothSides">
              <wp:wrapPolygon edited="0">
                <wp:start x="-149" y="0"/>
                <wp:lineTo x="-149" y="21347"/>
                <wp:lineTo x="21625" y="21347"/>
                <wp:lineTo x="21625" y="0"/>
                <wp:lineTo x="-149" y="0"/>
              </wp:wrapPolygon>
            </wp:wrapThrough>
            <wp:docPr id="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28" cstate="print"/>
                    <a:srcRect/>
                    <a:stretch>
                      <a:fillRect/>
                    </a:stretch>
                  </pic:blipFill>
                  <pic:spPr bwMode="auto">
                    <a:xfrm>
                      <a:off x="0" y="0"/>
                      <a:ext cx="2759075" cy="2062480"/>
                    </a:xfrm>
                    <a:prstGeom prst="rect">
                      <a:avLst/>
                    </a:prstGeom>
                    <a:noFill/>
                  </pic:spPr>
                </pic:pic>
              </a:graphicData>
            </a:graphic>
          </wp:anchor>
        </w:drawing>
      </w:r>
      <w:r w:rsidRPr="0033503E">
        <w:rPr>
          <w:b/>
          <w:color w:val="000000"/>
          <w:sz w:val="28"/>
          <w:szCs w:val="28"/>
        </w:rPr>
        <w:t xml:space="preserve">Не каждый военный музыкант может похвалиться участием  более чем в  40 парадах на Красной площади! </w:t>
      </w:r>
    </w:p>
    <w:p w:rsidR="006D5A4E" w:rsidRPr="0033503E" w:rsidRDefault="006D5A4E" w:rsidP="006D5A4E">
      <w:pPr>
        <w:shd w:val="clear" w:color="auto" w:fill="FFFFFF"/>
        <w:autoSpaceDE w:val="0"/>
        <w:autoSpaceDN w:val="0"/>
        <w:adjustRightInd w:val="0"/>
        <w:spacing w:line="360" w:lineRule="auto"/>
        <w:ind w:firstLine="708"/>
        <w:jc w:val="both"/>
        <w:rPr>
          <w:color w:val="000000"/>
          <w:sz w:val="28"/>
          <w:szCs w:val="28"/>
        </w:rPr>
      </w:pPr>
      <w:r w:rsidRPr="0033503E">
        <w:rPr>
          <w:color w:val="000000"/>
          <w:sz w:val="28"/>
          <w:szCs w:val="28"/>
        </w:rPr>
        <w:t>Мой прадедушка Михаил Алексеевич Ковалдин награжден орденами и медалями: «За боевые заслуги» и «За победу над Германией».</w:t>
      </w:r>
    </w:p>
    <w:p w:rsidR="006D5A4E" w:rsidRPr="0033503E" w:rsidRDefault="006D5A4E" w:rsidP="006D5A4E">
      <w:pPr>
        <w:shd w:val="clear" w:color="auto" w:fill="FFFFFF"/>
        <w:autoSpaceDE w:val="0"/>
        <w:autoSpaceDN w:val="0"/>
        <w:adjustRightInd w:val="0"/>
        <w:spacing w:line="360" w:lineRule="auto"/>
        <w:ind w:firstLine="708"/>
        <w:jc w:val="both"/>
        <w:rPr>
          <w:color w:val="000000"/>
          <w:sz w:val="28"/>
          <w:szCs w:val="28"/>
        </w:rPr>
      </w:pPr>
      <w:r w:rsidRPr="0033503E">
        <w:rPr>
          <w:color w:val="000000"/>
          <w:sz w:val="28"/>
          <w:szCs w:val="28"/>
        </w:rPr>
        <w:t>До конца жизни он был предан музыке!</w:t>
      </w:r>
      <w:r w:rsidRPr="0033503E">
        <w:rPr>
          <w:sz w:val="28"/>
          <w:szCs w:val="28"/>
        </w:rPr>
        <w:t xml:space="preserve"> </w:t>
      </w:r>
      <w:r w:rsidRPr="0033503E">
        <w:rPr>
          <w:color w:val="000000"/>
          <w:sz w:val="28"/>
          <w:szCs w:val="28"/>
        </w:rPr>
        <w:t xml:space="preserve">С каждым годом всё меньше и меньше становится  героев войны. Поэтому, чтобы в нашей памяти   не стерлись воспоминания о героизме  людей в этой войне, нужны музеи, специальные передачи, фильмы. Этого забыть нельзя! Но самое главное, чтобы в  семьях хранилась память о  героях. </w:t>
      </w:r>
    </w:p>
    <w:p w:rsidR="006D5A4E" w:rsidRPr="0033503E" w:rsidRDefault="006D5A4E" w:rsidP="006D5A4E">
      <w:pPr>
        <w:shd w:val="clear" w:color="auto" w:fill="FFFFFF"/>
        <w:autoSpaceDE w:val="0"/>
        <w:autoSpaceDN w:val="0"/>
        <w:adjustRightInd w:val="0"/>
        <w:spacing w:line="360" w:lineRule="auto"/>
        <w:rPr>
          <w:color w:val="000000"/>
          <w:sz w:val="28"/>
          <w:szCs w:val="28"/>
        </w:rPr>
      </w:pPr>
      <w:r w:rsidRPr="0033503E">
        <w:rPr>
          <w:color w:val="000000"/>
          <w:sz w:val="28"/>
          <w:szCs w:val="28"/>
        </w:rPr>
        <w:t>Они всегда рядом с нами!</w:t>
      </w:r>
    </w:p>
    <w:p w:rsidR="006D5A4E" w:rsidRPr="0033503E" w:rsidRDefault="006D5A4E" w:rsidP="006D5A4E">
      <w:pPr>
        <w:spacing w:line="360" w:lineRule="auto"/>
        <w:rPr>
          <w:b/>
          <w:sz w:val="28"/>
          <w:szCs w:val="28"/>
        </w:rPr>
      </w:pPr>
      <w:r>
        <w:rPr>
          <w:noProof/>
        </w:rPr>
        <w:drawing>
          <wp:anchor distT="0" distB="0" distL="114300" distR="114300" simplePos="0" relativeHeight="251688960" behindDoc="1" locked="0" layoutInCell="1" allowOverlap="1">
            <wp:simplePos x="0" y="0"/>
            <wp:positionH relativeFrom="column">
              <wp:posOffset>0</wp:posOffset>
            </wp:positionH>
            <wp:positionV relativeFrom="paragraph">
              <wp:posOffset>271145</wp:posOffset>
            </wp:positionV>
            <wp:extent cx="1540510" cy="2407285"/>
            <wp:effectExtent l="19050" t="0" r="2540" b="0"/>
            <wp:wrapTight wrapText="right">
              <wp:wrapPolygon edited="0">
                <wp:start x="-267" y="0"/>
                <wp:lineTo x="-267" y="21366"/>
                <wp:lineTo x="21636" y="21366"/>
                <wp:lineTo x="21636" y="0"/>
                <wp:lineTo x="-267" y="0"/>
              </wp:wrapPolygon>
            </wp:wrapTight>
            <wp:docPr id="30" name="Рисунок 30" descr="яна учи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яна учитель"/>
                    <pic:cNvPicPr>
                      <a:picLocks noChangeAspect="1" noChangeArrowheads="1"/>
                    </pic:cNvPicPr>
                  </pic:nvPicPr>
                  <pic:blipFill>
                    <a:blip r:embed="rId29" cstate="print"/>
                    <a:srcRect l="18089" t="20949" r="34677" b="37553"/>
                    <a:stretch>
                      <a:fillRect/>
                    </a:stretch>
                  </pic:blipFill>
                  <pic:spPr bwMode="auto">
                    <a:xfrm>
                      <a:off x="0" y="0"/>
                      <a:ext cx="1540510" cy="2407285"/>
                    </a:xfrm>
                    <a:prstGeom prst="rect">
                      <a:avLst/>
                    </a:prstGeom>
                    <a:noFill/>
                  </pic:spPr>
                </pic:pic>
              </a:graphicData>
            </a:graphic>
          </wp:anchor>
        </w:drawing>
      </w:r>
    </w:p>
    <w:p w:rsidR="006D5A4E" w:rsidRDefault="006D5A4E" w:rsidP="006D5A4E">
      <w:pPr>
        <w:spacing w:line="360" w:lineRule="auto"/>
        <w:rPr>
          <w:i/>
          <w:noProof/>
          <w:sz w:val="28"/>
          <w:szCs w:val="28"/>
        </w:rPr>
      </w:pPr>
      <w:r w:rsidRPr="0033503E">
        <w:rPr>
          <w:b/>
          <w:i/>
          <w:noProof/>
          <w:sz w:val="28"/>
          <w:szCs w:val="28"/>
          <w:u w:val="single"/>
        </w:rPr>
        <w:t xml:space="preserve">Плужникова Я.Г.-   </w:t>
      </w:r>
      <w:r w:rsidRPr="0033503E">
        <w:rPr>
          <w:i/>
          <w:noProof/>
          <w:sz w:val="28"/>
          <w:szCs w:val="28"/>
          <w:u w:val="single"/>
        </w:rPr>
        <w:t>старшая вожатая</w:t>
      </w:r>
      <w:r w:rsidRPr="0033503E">
        <w:rPr>
          <w:i/>
          <w:noProof/>
          <w:sz w:val="28"/>
          <w:szCs w:val="28"/>
        </w:rPr>
        <w:t xml:space="preserve"> ГБОУ Школа №1285</w:t>
      </w:r>
    </w:p>
    <w:p w:rsidR="006D5A4E" w:rsidRPr="0033503E" w:rsidRDefault="006D5A4E" w:rsidP="006D5A4E">
      <w:pPr>
        <w:spacing w:line="360" w:lineRule="auto"/>
        <w:ind w:firstLine="567"/>
        <w:jc w:val="both"/>
        <w:rPr>
          <w:sz w:val="28"/>
          <w:szCs w:val="28"/>
        </w:rPr>
      </w:pPr>
      <w:r w:rsidRPr="0033503E">
        <w:rPr>
          <w:sz w:val="28"/>
          <w:szCs w:val="28"/>
        </w:rPr>
        <w:t xml:space="preserve">В </w:t>
      </w:r>
      <w:r>
        <w:rPr>
          <w:sz w:val="28"/>
          <w:szCs w:val="28"/>
        </w:rPr>
        <w:t>2014</w:t>
      </w:r>
      <w:r w:rsidRPr="0033503E">
        <w:rPr>
          <w:sz w:val="28"/>
          <w:szCs w:val="28"/>
        </w:rPr>
        <w:t xml:space="preserve"> году впервые обучающие</w:t>
      </w:r>
      <w:r>
        <w:rPr>
          <w:sz w:val="28"/>
          <w:szCs w:val="28"/>
        </w:rPr>
        <w:t>ся нашей школы приняли</w:t>
      </w:r>
      <w:r w:rsidRPr="0033503E">
        <w:rPr>
          <w:sz w:val="28"/>
          <w:szCs w:val="28"/>
        </w:rPr>
        <w:t xml:space="preserve"> участие в торжественном марше в честь легендарного парада прошедшего в годы Великой Отечественной войны 7 ноября 1941 и приуроченного к 24-ой годовщине Великой Октябрьской социалистической революции. Солдаты, прошедшие в строю на том параде, сразу же уходили прямо на фронт, который находился всего в нескольких десятках километров от Москвы. Около 28 тысяч человек личного состава приняло участие в том параде, 160 танков, сотни единиц артиллерийских систем.</w:t>
      </w:r>
    </w:p>
    <w:p w:rsidR="006D5A4E" w:rsidRPr="0033503E" w:rsidRDefault="006D5A4E" w:rsidP="006D5A4E">
      <w:pPr>
        <w:spacing w:line="360" w:lineRule="auto"/>
        <w:ind w:firstLine="567"/>
        <w:jc w:val="both"/>
        <w:rPr>
          <w:sz w:val="28"/>
          <w:szCs w:val="28"/>
        </w:rPr>
      </w:pPr>
      <w:r w:rsidRPr="0033503E">
        <w:rPr>
          <w:sz w:val="28"/>
          <w:szCs w:val="28"/>
        </w:rPr>
        <w:t xml:space="preserve">В настоящее время в соответствии с ФЗ "О днях воинской славы и памятных датах России" день проведения военного парада на Красной площади в городе Москве 7 ноября 1941 года отнесен к Дням воинской славы России. В честь этого, 7 ноября 2014 года в двенадцатый раз на Красной площади столицы состоится торжественный </w:t>
      </w:r>
      <w:r w:rsidRPr="0033503E">
        <w:rPr>
          <w:sz w:val="28"/>
          <w:szCs w:val="28"/>
        </w:rPr>
        <w:lastRenderedPageBreak/>
        <w:t>марш. Торжественным строем пройдут военнослужащие московского гарнизона одетые в форму и с оружием образца 1941 года, кавалерийская группа Президентского полка, Рота Почетного караула Отдельного Комендантского Преображенского полка, кадетские корпуса, представители детских общественных организаций, молодежных военно-патриотических объединений, поисковых отрядов, воспитанников военно-музыкального училища.</w:t>
      </w:r>
    </w:p>
    <w:p w:rsidR="006D5A4E" w:rsidRPr="0033503E" w:rsidRDefault="006D5A4E" w:rsidP="006D5A4E">
      <w:pPr>
        <w:spacing w:line="360" w:lineRule="auto"/>
        <w:ind w:firstLine="567"/>
        <w:jc w:val="both"/>
        <w:rPr>
          <w:sz w:val="28"/>
          <w:szCs w:val="28"/>
        </w:rPr>
      </w:pPr>
      <w:r>
        <w:rPr>
          <w:sz w:val="28"/>
          <w:szCs w:val="28"/>
        </w:rPr>
        <w:t>С 29-го сентября по 7-е но</w:t>
      </w:r>
      <w:r w:rsidRPr="0033503E">
        <w:rPr>
          <w:sz w:val="28"/>
          <w:szCs w:val="28"/>
        </w:rPr>
        <w:t>ября участники марша приняли участие в репетициях, которые состоялись в Отдельном комендантском Преображенском полку Министерства обороны ВФ в Лефортово. Лефортовские казармы – это исторический дом – казарма на Краснознамённой улице, прозванный «Красными казармами».</w:t>
      </w:r>
    </w:p>
    <w:p w:rsidR="006D5A4E" w:rsidRPr="0033503E" w:rsidRDefault="006D5A4E" w:rsidP="006D5A4E">
      <w:pPr>
        <w:spacing w:line="360" w:lineRule="auto"/>
        <w:ind w:firstLine="567"/>
        <w:jc w:val="both"/>
        <w:rPr>
          <w:sz w:val="28"/>
          <w:szCs w:val="28"/>
        </w:rPr>
      </w:pPr>
      <w:r w:rsidRPr="0033503E">
        <w:rPr>
          <w:sz w:val="28"/>
          <w:szCs w:val="28"/>
        </w:rPr>
        <w:t>Тепер</w:t>
      </w:r>
      <w:r>
        <w:rPr>
          <w:sz w:val="28"/>
          <w:szCs w:val="28"/>
        </w:rPr>
        <w:t>ь же в этой части учились</w:t>
      </w:r>
      <w:r w:rsidRPr="0033503E">
        <w:rPr>
          <w:sz w:val="28"/>
          <w:szCs w:val="28"/>
        </w:rPr>
        <w:t xml:space="preserve"> основам военного искусства маршировки наши ребята.</w:t>
      </w:r>
      <w:r>
        <w:rPr>
          <w:sz w:val="28"/>
          <w:szCs w:val="28"/>
        </w:rPr>
        <w:t xml:space="preserve"> Это налагало</w:t>
      </w:r>
      <w:r w:rsidRPr="0033503E">
        <w:rPr>
          <w:sz w:val="28"/>
          <w:szCs w:val="28"/>
        </w:rPr>
        <w:t xml:space="preserve"> на них большую ответственность, ведь марш детских общественных организаций проводится в годовщину исторического парада 1941 года.</w:t>
      </w:r>
    </w:p>
    <w:p w:rsidR="006D5A4E" w:rsidRPr="0033503E" w:rsidRDefault="006D5A4E" w:rsidP="006D5A4E">
      <w:pPr>
        <w:spacing w:line="360" w:lineRule="auto"/>
        <w:ind w:firstLine="567"/>
        <w:jc w:val="both"/>
        <w:rPr>
          <w:color w:val="373737"/>
          <w:sz w:val="28"/>
          <w:szCs w:val="28"/>
        </w:rPr>
      </w:pPr>
      <w:r>
        <w:rPr>
          <w:noProof/>
        </w:rPr>
        <w:drawing>
          <wp:anchor distT="0" distB="0" distL="114300" distR="114300" simplePos="0" relativeHeight="251671552" behindDoc="0" locked="0" layoutInCell="1" allowOverlap="1">
            <wp:simplePos x="0" y="0"/>
            <wp:positionH relativeFrom="column">
              <wp:posOffset>29845</wp:posOffset>
            </wp:positionH>
            <wp:positionV relativeFrom="paragraph">
              <wp:posOffset>96520</wp:posOffset>
            </wp:positionV>
            <wp:extent cx="2806065" cy="1588770"/>
            <wp:effectExtent l="19050" t="0" r="0" b="0"/>
            <wp:wrapSquare wrapText="bothSides"/>
            <wp:docPr id="13" name="Рисунок 13" descr="20141101_17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41101_171109"/>
                    <pic:cNvPicPr>
                      <a:picLocks noChangeAspect="1" noChangeArrowheads="1"/>
                    </pic:cNvPicPr>
                  </pic:nvPicPr>
                  <pic:blipFill>
                    <a:blip r:embed="rId30" cstate="print"/>
                    <a:srcRect/>
                    <a:stretch>
                      <a:fillRect/>
                    </a:stretch>
                  </pic:blipFill>
                  <pic:spPr bwMode="auto">
                    <a:xfrm>
                      <a:off x="0" y="0"/>
                      <a:ext cx="2806065" cy="1588770"/>
                    </a:xfrm>
                    <a:prstGeom prst="rect">
                      <a:avLst/>
                    </a:prstGeom>
                    <a:noFill/>
                  </pic:spPr>
                </pic:pic>
              </a:graphicData>
            </a:graphic>
          </wp:anchor>
        </w:drawing>
      </w:r>
      <w:r w:rsidRPr="0033503E">
        <w:rPr>
          <w:color w:val="373737"/>
          <w:sz w:val="28"/>
          <w:szCs w:val="28"/>
        </w:rPr>
        <w:t>На первой репетиции прошло предварительное построение, затем построение на военном плацу. Формировали ряды и шеренги, перестраивали, поворачивали, учили ровно стоять, правильно делать повороты. Военнослужащие Отдельного комендантского Преображенского полка проявили  трудолюбие и искреннюю доброжелательность к нашим ребятам, терпеливо учили, разъясняли и показывали основные элементы строевого марша.</w:t>
      </w:r>
    </w:p>
    <w:p w:rsidR="006D5A4E" w:rsidRPr="0033503E" w:rsidRDefault="006D5A4E" w:rsidP="006D5A4E">
      <w:pPr>
        <w:spacing w:line="360" w:lineRule="auto"/>
        <w:ind w:firstLine="567"/>
        <w:jc w:val="both"/>
        <w:rPr>
          <w:color w:val="373737"/>
          <w:sz w:val="28"/>
          <w:szCs w:val="28"/>
        </w:rPr>
      </w:pPr>
      <w:r w:rsidRPr="0033503E">
        <w:rPr>
          <w:color w:val="373737"/>
          <w:sz w:val="28"/>
          <w:szCs w:val="28"/>
        </w:rPr>
        <w:t>А уже на вторую репетицию приехали СМИ. У ребят брали интервью, задавали разные вопросы, фотографировали. Уже вечером ребята смогли увидеть себя на телеканалах ТВЦ и Москва 24.</w:t>
      </w:r>
    </w:p>
    <w:p w:rsidR="006D5A4E" w:rsidRPr="006F3608" w:rsidRDefault="006D5A4E" w:rsidP="006D5A4E">
      <w:pPr>
        <w:spacing w:line="360" w:lineRule="auto"/>
        <w:ind w:firstLine="567"/>
        <w:jc w:val="both"/>
        <w:rPr>
          <w:sz w:val="28"/>
          <w:szCs w:val="28"/>
        </w:rPr>
      </w:pPr>
      <w:r>
        <w:rPr>
          <w:noProof/>
        </w:rPr>
        <w:drawing>
          <wp:anchor distT="0" distB="0" distL="114300" distR="114300" simplePos="0" relativeHeight="251691008" behindDoc="1" locked="0" layoutInCell="1" allowOverlap="1">
            <wp:simplePos x="0" y="0"/>
            <wp:positionH relativeFrom="column">
              <wp:posOffset>4412615</wp:posOffset>
            </wp:positionH>
            <wp:positionV relativeFrom="paragraph">
              <wp:posOffset>120650</wp:posOffset>
            </wp:positionV>
            <wp:extent cx="2297430" cy="1531620"/>
            <wp:effectExtent l="19050" t="0" r="7620" b="0"/>
            <wp:wrapTight wrapText="bothSides">
              <wp:wrapPolygon edited="0">
                <wp:start x="-179" y="0"/>
                <wp:lineTo x="-179" y="21224"/>
                <wp:lineTo x="21672" y="21224"/>
                <wp:lineTo x="21672" y="0"/>
                <wp:lineTo x="-179" y="0"/>
              </wp:wrapPolygon>
            </wp:wrapTight>
            <wp:docPr id="32" name="Рисунок 32" descr="IMG_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G_3761"/>
                    <pic:cNvPicPr>
                      <a:picLocks noChangeAspect="1" noChangeArrowheads="1"/>
                    </pic:cNvPicPr>
                  </pic:nvPicPr>
                  <pic:blipFill>
                    <a:blip r:embed="rId31" cstate="print"/>
                    <a:srcRect/>
                    <a:stretch>
                      <a:fillRect/>
                    </a:stretch>
                  </pic:blipFill>
                  <pic:spPr bwMode="auto">
                    <a:xfrm>
                      <a:off x="0" y="0"/>
                      <a:ext cx="2297430" cy="1531620"/>
                    </a:xfrm>
                    <a:prstGeom prst="rect">
                      <a:avLst/>
                    </a:prstGeom>
                    <a:noFill/>
                  </pic:spPr>
                </pic:pic>
              </a:graphicData>
            </a:graphic>
          </wp:anchor>
        </w:drawing>
      </w:r>
      <w:r>
        <w:rPr>
          <w:noProof/>
        </w:rPr>
        <w:drawing>
          <wp:anchor distT="0" distB="0" distL="114300" distR="114300" simplePos="0" relativeHeight="251689984" behindDoc="1" locked="0" layoutInCell="1" allowOverlap="1">
            <wp:simplePos x="0" y="0"/>
            <wp:positionH relativeFrom="column">
              <wp:posOffset>29845</wp:posOffset>
            </wp:positionH>
            <wp:positionV relativeFrom="paragraph">
              <wp:posOffset>3719195</wp:posOffset>
            </wp:positionV>
            <wp:extent cx="2806065" cy="1875155"/>
            <wp:effectExtent l="19050" t="0" r="0" b="0"/>
            <wp:wrapTight wrapText="bothSides">
              <wp:wrapPolygon edited="0">
                <wp:start x="-147" y="0"/>
                <wp:lineTo x="-147" y="21285"/>
                <wp:lineTo x="21556" y="21285"/>
                <wp:lineTo x="21556" y="0"/>
                <wp:lineTo x="-147" y="0"/>
              </wp:wrapPolygon>
            </wp:wrapTight>
            <wp:docPr id="31" name="Рисунок 31" descr="IMG_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G_3762"/>
                    <pic:cNvPicPr>
                      <a:picLocks noChangeAspect="1" noChangeArrowheads="1"/>
                    </pic:cNvPicPr>
                  </pic:nvPicPr>
                  <pic:blipFill>
                    <a:blip r:embed="rId32" cstate="print"/>
                    <a:srcRect/>
                    <a:stretch>
                      <a:fillRect/>
                    </a:stretch>
                  </pic:blipFill>
                  <pic:spPr bwMode="auto">
                    <a:xfrm>
                      <a:off x="0" y="0"/>
                      <a:ext cx="2806065" cy="1875155"/>
                    </a:xfrm>
                    <a:prstGeom prst="rect">
                      <a:avLst/>
                    </a:prstGeom>
                    <a:noFill/>
                  </pic:spPr>
                </pic:pic>
              </a:graphicData>
            </a:graphic>
          </wp:anchor>
        </w:drawing>
      </w:r>
      <w:r w:rsidRPr="0033503E">
        <w:rPr>
          <w:sz w:val="28"/>
          <w:szCs w:val="28"/>
        </w:rPr>
        <w:t>Участие в военном параде, тем более на главной площади страны — тяжёлый и ответственный труд, состоящий из 9 тренировок и самодисциплин</w:t>
      </w:r>
      <w:r>
        <w:rPr>
          <w:sz w:val="28"/>
          <w:szCs w:val="28"/>
        </w:rPr>
        <w:t>ы. Первые  3 тренировки проходили</w:t>
      </w:r>
      <w:r w:rsidRPr="0033503E">
        <w:rPr>
          <w:sz w:val="28"/>
          <w:szCs w:val="28"/>
        </w:rPr>
        <w:t xml:space="preserve"> в Лефортово</w:t>
      </w:r>
      <w:r>
        <w:rPr>
          <w:sz w:val="28"/>
          <w:szCs w:val="28"/>
        </w:rPr>
        <w:t xml:space="preserve">, а уже последующие </w:t>
      </w:r>
      <w:r w:rsidRPr="0033503E">
        <w:rPr>
          <w:sz w:val="28"/>
          <w:szCs w:val="28"/>
        </w:rPr>
        <w:t xml:space="preserve">на Ходынском поле </w:t>
      </w:r>
      <w:r w:rsidRPr="0033503E">
        <w:rPr>
          <w:sz w:val="28"/>
          <w:szCs w:val="28"/>
        </w:rPr>
        <w:lastRenderedPageBreak/>
        <w:t xml:space="preserve">и Красной площади. </w:t>
      </w:r>
      <w:r>
        <w:rPr>
          <w:sz w:val="28"/>
          <w:szCs w:val="28"/>
        </w:rPr>
        <w:t>Репетиции  проводились</w:t>
      </w:r>
      <w:r w:rsidRPr="0033503E">
        <w:rPr>
          <w:sz w:val="28"/>
          <w:szCs w:val="28"/>
        </w:rPr>
        <w:t xml:space="preserve"> при любой погоде: и в дождь, и в мете</w:t>
      </w:r>
      <w:r>
        <w:rPr>
          <w:sz w:val="28"/>
          <w:szCs w:val="28"/>
        </w:rPr>
        <w:t>ль, но ребята смогли</w:t>
      </w:r>
      <w:r w:rsidRPr="0033503E">
        <w:rPr>
          <w:sz w:val="28"/>
          <w:szCs w:val="28"/>
        </w:rPr>
        <w:t xml:space="preserve"> выдержать  такую нагрузку! В этом учебном году героями от нашего комплекса  №1285 стали 22 активиста Детского движения Москвы с 9 «Д», 9 «Е» и 11 «Д» классов СП «820 школа».  Большая часть  - это девочки. Они доказали, что патриотизм – это удел не только мальчишек; что каждый, кто уважает и любит свою Родину, может постоять за ее честь в меру своих си</w:t>
      </w:r>
      <w:r>
        <w:rPr>
          <w:sz w:val="28"/>
          <w:szCs w:val="28"/>
        </w:rPr>
        <w:t>л и возможностей. Ребята прошли</w:t>
      </w:r>
      <w:r w:rsidRPr="0033503E">
        <w:rPr>
          <w:sz w:val="28"/>
          <w:szCs w:val="28"/>
        </w:rPr>
        <w:t xml:space="preserve"> по Красной Площади в «коробке» под </w:t>
      </w:r>
      <w:r w:rsidRPr="006F3608">
        <w:rPr>
          <w:sz w:val="28"/>
          <w:szCs w:val="28"/>
        </w:rPr>
        <w:t xml:space="preserve">названием «Наследники Победы».  </w:t>
      </w:r>
    </w:p>
    <w:p w:rsidR="006D5A4E" w:rsidRPr="006F3608" w:rsidRDefault="006D5A4E" w:rsidP="006D5A4E">
      <w:pPr>
        <w:pStyle w:val="a3"/>
        <w:shd w:val="clear" w:color="auto" w:fill="FFFFFF"/>
        <w:spacing w:after="202" w:afterAutospacing="0" w:line="360" w:lineRule="auto"/>
        <w:ind w:firstLine="567"/>
        <w:jc w:val="both"/>
        <w:rPr>
          <w:color w:val="000000"/>
          <w:sz w:val="28"/>
          <w:szCs w:val="28"/>
        </w:rPr>
      </w:pPr>
      <w:r w:rsidRPr="006F3608">
        <w:rPr>
          <w:color w:val="000000"/>
          <w:sz w:val="28"/>
          <w:szCs w:val="28"/>
        </w:rPr>
        <w:t xml:space="preserve">После Торжественного марша ребята от стен Кремля отправились по маршрутам «Рубежей Славы», по самым значимым местам в истории обороны Москвы. </w:t>
      </w:r>
    </w:p>
    <w:p w:rsidR="006D5A4E" w:rsidRPr="006F3608" w:rsidRDefault="006D5A4E" w:rsidP="006D5A4E">
      <w:pPr>
        <w:pStyle w:val="a3"/>
        <w:shd w:val="clear" w:color="auto" w:fill="FFFFFF"/>
        <w:spacing w:after="202" w:afterAutospacing="0" w:line="360" w:lineRule="auto"/>
        <w:ind w:firstLine="567"/>
        <w:jc w:val="both"/>
        <w:rPr>
          <w:color w:val="000000"/>
          <w:sz w:val="28"/>
          <w:szCs w:val="28"/>
        </w:rPr>
      </w:pPr>
      <w:r w:rsidRPr="006F3608">
        <w:rPr>
          <w:color w:val="000000"/>
          <w:sz w:val="28"/>
          <w:szCs w:val="28"/>
        </w:rPr>
        <w:t xml:space="preserve">Наши </w:t>
      </w:r>
      <w:r>
        <w:rPr>
          <w:color w:val="000000"/>
          <w:sz w:val="28"/>
          <w:szCs w:val="28"/>
        </w:rPr>
        <w:t>учащиеся</w:t>
      </w:r>
      <w:r w:rsidRPr="006F3608">
        <w:rPr>
          <w:color w:val="000000"/>
          <w:sz w:val="28"/>
          <w:szCs w:val="28"/>
        </w:rPr>
        <w:t xml:space="preserve"> вместе с другими активистами Северо - Западного </w:t>
      </w:r>
      <w:r>
        <w:rPr>
          <w:noProof/>
        </w:rPr>
        <w:drawing>
          <wp:anchor distT="0" distB="0" distL="114300" distR="114300" simplePos="0" relativeHeight="251673600" behindDoc="0" locked="0" layoutInCell="1" allowOverlap="1">
            <wp:simplePos x="0" y="0"/>
            <wp:positionH relativeFrom="column">
              <wp:posOffset>3542665</wp:posOffset>
            </wp:positionH>
            <wp:positionV relativeFrom="paragraph">
              <wp:posOffset>196850</wp:posOffset>
            </wp:positionV>
            <wp:extent cx="3011170" cy="1844675"/>
            <wp:effectExtent l="19050" t="0" r="0" b="0"/>
            <wp:wrapSquare wrapText="bothSides"/>
            <wp:docPr id="15" name="Рисунок 15" descr="20141107_15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141107_151619"/>
                    <pic:cNvPicPr>
                      <a:picLocks noChangeAspect="1" noChangeArrowheads="1"/>
                    </pic:cNvPicPr>
                  </pic:nvPicPr>
                  <pic:blipFill>
                    <a:blip r:embed="rId33" cstate="print"/>
                    <a:srcRect l="10069" t="18437" r="14772"/>
                    <a:stretch>
                      <a:fillRect/>
                    </a:stretch>
                  </pic:blipFill>
                  <pic:spPr bwMode="auto">
                    <a:xfrm>
                      <a:off x="0" y="0"/>
                      <a:ext cx="3011170" cy="1844675"/>
                    </a:xfrm>
                    <a:prstGeom prst="rect">
                      <a:avLst/>
                    </a:prstGeom>
                    <a:noFill/>
                  </pic:spPr>
                </pic:pic>
              </a:graphicData>
            </a:graphic>
          </wp:anchor>
        </w:drawing>
      </w:r>
      <w:r w:rsidRPr="006F3608">
        <w:rPr>
          <w:color w:val="000000"/>
          <w:sz w:val="28"/>
          <w:szCs w:val="28"/>
        </w:rPr>
        <w:t xml:space="preserve">административного округа посетили Музей техники Вадима Задорожного. Он является одним из известнейших частных музеев не только России, но и за рубежом. Музейный комплекс ретро автомобилей, основанный в 2004 году, находится в 5 км. от МКАДА недалеко от усадьбы Архангельское. Год из года коллекция музея </w:t>
      </w:r>
      <w:r>
        <w:rPr>
          <w:color w:val="000000"/>
          <w:sz w:val="28"/>
          <w:szCs w:val="28"/>
        </w:rPr>
        <w:t>техники увеличивалась и теперь н</w:t>
      </w:r>
      <w:r w:rsidRPr="006F3608">
        <w:rPr>
          <w:color w:val="000000"/>
          <w:sz w:val="28"/>
          <w:szCs w:val="28"/>
        </w:rPr>
        <w:t xml:space="preserve">ашему взору </w:t>
      </w:r>
      <w:r>
        <w:rPr>
          <w:color w:val="000000"/>
          <w:sz w:val="28"/>
          <w:szCs w:val="28"/>
        </w:rPr>
        <w:t>была пред</w:t>
      </w:r>
      <w:r w:rsidRPr="006F3608">
        <w:rPr>
          <w:color w:val="000000"/>
          <w:sz w:val="28"/>
          <w:szCs w:val="28"/>
        </w:rPr>
        <w:t>ставлена уникальная коллекция автомобилей, мотоциклов, военной техники и специфические образцы техники, что является новым направлением музея. Музей техники в Архангельском занимается поиском и реставрацией редких и ценных экземпляров, воссозданием утраченных образцов различной техники, таких как самолетов, танков и др.</w:t>
      </w:r>
    </w:p>
    <w:p w:rsidR="006D5A4E" w:rsidRPr="006F3608" w:rsidRDefault="006D5A4E" w:rsidP="006D5A4E">
      <w:pPr>
        <w:pStyle w:val="a3"/>
        <w:shd w:val="clear" w:color="auto" w:fill="FFFFFF"/>
        <w:spacing w:after="202" w:afterAutospacing="0" w:line="360" w:lineRule="auto"/>
        <w:ind w:firstLine="567"/>
        <w:jc w:val="both"/>
        <w:rPr>
          <w:color w:val="000000"/>
          <w:sz w:val="28"/>
          <w:szCs w:val="28"/>
        </w:rPr>
      </w:pPr>
      <w:r>
        <w:rPr>
          <w:noProof/>
        </w:rPr>
        <w:drawing>
          <wp:anchor distT="0" distB="0" distL="114300" distR="114300" simplePos="0" relativeHeight="251672576" behindDoc="0" locked="0" layoutInCell="1" allowOverlap="1">
            <wp:simplePos x="0" y="0"/>
            <wp:positionH relativeFrom="column">
              <wp:posOffset>74930</wp:posOffset>
            </wp:positionH>
            <wp:positionV relativeFrom="paragraph">
              <wp:posOffset>211455</wp:posOffset>
            </wp:positionV>
            <wp:extent cx="2585085" cy="1727835"/>
            <wp:effectExtent l="19050" t="0" r="5715" b="0"/>
            <wp:wrapSquare wrapText="bothSides"/>
            <wp:docPr id="14" name="Рисунок 14" descr="IMG_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3829"/>
                    <pic:cNvPicPr>
                      <a:picLocks noChangeAspect="1" noChangeArrowheads="1"/>
                    </pic:cNvPicPr>
                  </pic:nvPicPr>
                  <pic:blipFill>
                    <a:blip r:embed="rId34" cstate="print"/>
                    <a:srcRect/>
                    <a:stretch>
                      <a:fillRect/>
                    </a:stretch>
                  </pic:blipFill>
                  <pic:spPr bwMode="auto">
                    <a:xfrm>
                      <a:off x="0" y="0"/>
                      <a:ext cx="2585085" cy="1727835"/>
                    </a:xfrm>
                    <a:prstGeom prst="rect">
                      <a:avLst/>
                    </a:prstGeom>
                    <a:noFill/>
                  </pic:spPr>
                </pic:pic>
              </a:graphicData>
            </a:graphic>
          </wp:anchor>
        </w:drawing>
      </w:r>
      <w:r w:rsidRPr="006F3608">
        <w:rPr>
          <w:color w:val="000000"/>
          <w:sz w:val="28"/>
          <w:szCs w:val="28"/>
        </w:rPr>
        <w:t xml:space="preserve">Экскурсия началась с торжественной линейки и возложения цветов. Затем всех ребят разделили на несколько групп. Две группы отправились в музей на экскурсию, третья – стрелять из пневматического пистолета, четвёртая – кататься на БТРе. А пятая – на полевую кухню, где их </w:t>
      </w:r>
      <w:r w:rsidRPr="006F3608">
        <w:rPr>
          <w:color w:val="000000"/>
          <w:sz w:val="28"/>
          <w:szCs w:val="28"/>
        </w:rPr>
        <w:lastRenderedPageBreak/>
        <w:t>ожидала гречневая каша с тушё</w:t>
      </w:r>
      <w:r>
        <w:rPr>
          <w:color w:val="000000"/>
          <w:sz w:val="28"/>
          <w:szCs w:val="28"/>
        </w:rPr>
        <w:t>нкой и горячий чай. В заключение</w:t>
      </w:r>
      <w:r w:rsidRPr="006F3608">
        <w:rPr>
          <w:color w:val="000000"/>
          <w:sz w:val="28"/>
          <w:szCs w:val="28"/>
        </w:rPr>
        <w:t xml:space="preserve"> экскурсии все получили памятные призы.</w:t>
      </w:r>
      <w:r w:rsidRPr="00275443">
        <w:rPr>
          <w:snapToGrid w:val="0"/>
          <w:color w:val="000000"/>
          <w:w w:val="0"/>
          <w:sz w:val="0"/>
          <w:szCs w:val="0"/>
          <w:u w:color="000000"/>
          <w:bdr w:val="none" w:sz="0" w:space="0" w:color="000000"/>
          <w:shd w:val="clear" w:color="000000" w:fill="000000"/>
        </w:rPr>
        <w:t xml:space="preserve"> </w:t>
      </w:r>
    </w:p>
    <w:p w:rsidR="006D5A4E" w:rsidRPr="006F3608" w:rsidRDefault="006D5A4E" w:rsidP="006D5A4E">
      <w:pPr>
        <w:spacing w:line="360" w:lineRule="auto"/>
        <w:ind w:firstLine="567"/>
        <w:jc w:val="both"/>
        <w:rPr>
          <w:sz w:val="28"/>
          <w:szCs w:val="28"/>
        </w:rPr>
      </w:pPr>
    </w:p>
    <w:p w:rsidR="004E62FB" w:rsidRDefault="004E62FB" w:rsidP="004E62FB">
      <w:pPr>
        <w:spacing w:line="360" w:lineRule="auto"/>
        <w:rPr>
          <w:sz w:val="28"/>
          <w:szCs w:val="28"/>
        </w:rPr>
      </w:pPr>
    </w:p>
    <w:p w:rsidR="004E62FB" w:rsidRDefault="004E62FB" w:rsidP="004E62FB">
      <w:pPr>
        <w:spacing w:line="360" w:lineRule="auto"/>
        <w:jc w:val="center"/>
        <w:rPr>
          <w:b/>
          <w:sz w:val="28"/>
          <w:szCs w:val="28"/>
        </w:rPr>
      </w:pPr>
      <w:r>
        <w:rPr>
          <w:b/>
          <w:sz w:val="28"/>
          <w:szCs w:val="28"/>
        </w:rPr>
        <w:t>Содержание.</w:t>
      </w:r>
    </w:p>
    <w:tbl>
      <w:tblPr>
        <w:tblpPr w:leftFromText="180" w:rightFromText="180" w:vertAnchor="text" w:horzAnchor="margin" w:tblpY="198"/>
        <w:tblW w:w="10489" w:type="dxa"/>
        <w:tblLook w:val="01E0"/>
      </w:tblPr>
      <w:tblGrid>
        <w:gridCol w:w="3827"/>
        <w:gridCol w:w="5812"/>
        <w:gridCol w:w="850"/>
      </w:tblGrid>
      <w:tr w:rsidR="004E62FB" w:rsidTr="004E62FB">
        <w:trPr>
          <w:trHeight w:val="774"/>
        </w:trPr>
        <w:tc>
          <w:tcPr>
            <w:tcW w:w="3827" w:type="dxa"/>
          </w:tcPr>
          <w:p w:rsidR="004E62FB" w:rsidRDefault="004E62FB">
            <w:pPr>
              <w:spacing w:line="360" w:lineRule="auto"/>
              <w:rPr>
                <w:b/>
                <w:sz w:val="28"/>
                <w:szCs w:val="28"/>
              </w:rPr>
            </w:pPr>
            <w:r>
              <w:rPr>
                <w:b/>
                <w:sz w:val="28"/>
                <w:szCs w:val="28"/>
              </w:rPr>
              <w:t xml:space="preserve">Глава 1.              </w:t>
            </w:r>
          </w:p>
          <w:p w:rsidR="004E62FB" w:rsidRDefault="004E62FB">
            <w:pPr>
              <w:spacing w:line="360" w:lineRule="auto"/>
              <w:rPr>
                <w:b/>
                <w:sz w:val="28"/>
                <w:szCs w:val="28"/>
              </w:rPr>
            </w:pPr>
          </w:p>
        </w:tc>
        <w:tc>
          <w:tcPr>
            <w:tcW w:w="5812" w:type="dxa"/>
            <w:hideMark/>
          </w:tcPr>
          <w:p w:rsidR="004E62FB" w:rsidRDefault="004E62FB">
            <w:pPr>
              <w:spacing w:line="360" w:lineRule="auto"/>
              <w:rPr>
                <w:b/>
                <w:sz w:val="28"/>
                <w:szCs w:val="28"/>
              </w:rPr>
            </w:pPr>
            <w:r>
              <w:rPr>
                <w:b/>
                <w:sz w:val="28"/>
                <w:szCs w:val="28"/>
              </w:rPr>
              <w:t>«Наша школа»</w:t>
            </w:r>
          </w:p>
        </w:tc>
        <w:tc>
          <w:tcPr>
            <w:tcW w:w="850" w:type="dxa"/>
          </w:tcPr>
          <w:p w:rsidR="004E62FB" w:rsidRDefault="004E62FB">
            <w:pPr>
              <w:spacing w:line="360" w:lineRule="auto"/>
              <w:rPr>
                <w:b/>
                <w:sz w:val="28"/>
                <w:szCs w:val="28"/>
              </w:rPr>
            </w:pPr>
          </w:p>
        </w:tc>
      </w:tr>
      <w:tr w:rsidR="004E62FB" w:rsidTr="004E62FB">
        <w:trPr>
          <w:trHeight w:val="1155"/>
        </w:trPr>
        <w:tc>
          <w:tcPr>
            <w:tcW w:w="3827" w:type="dxa"/>
            <w:hideMark/>
          </w:tcPr>
          <w:p w:rsidR="004E62FB" w:rsidRDefault="004E62FB">
            <w:pPr>
              <w:spacing w:line="360" w:lineRule="auto"/>
              <w:rPr>
                <w:b/>
                <w:sz w:val="28"/>
                <w:szCs w:val="28"/>
              </w:rPr>
            </w:pPr>
            <w:r>
              <w:rPr>
                <w:b/>
                <w:sz w:val="28"/>
                <w:szCs w:val="28"/>
              </w:rPr>
              <w:t xml:space="preserve">Глава 2.     </w:t>
            </w:r>
          </w:p>
          <w:p w:rsidR="004E62FB" w:rsidRDefault="004E62FB">
            <w:pPr>
              <w:spacing w:line="360" w:lineRule="auto"/>
              <w:rPr>
                <w:sz w:val="28"/>
                <w:szCs w:val="28"/>
              </w:rPr>
            </w:pPr>
            <w:r>
              <w:rPr>
                <w:b/>
                <w:sz w:val="28"/>
                <w:szCs w:val="28"/>
              </w:rPr>
              <w:t xml:space="preserve">Глава 3.         </w:t>
            </w:r>
          </w:p>
        </w:tc>
        <w:tc>
          <w:tcPr>
            <w:tcW w:w="5812" w:type="dxa"/>
            <w:hideMark/>
          </w:tcPr>
          <w:p w:rsidR="004E62FB" w:rsidRDefault="004E62FB">
            <w:pPr>
              <w:spacing w:line="360" w:lineRule="auto"/>
              <w:rPr>
                <w:b/>
                <w:kern w:val="36"/>
                <w:sz w:val="28"/>
                <w:szCs w:val="28"/>
              </w:rPr>
            </w:pPr>
            <w:r>
              <w:rPr>
                <w:b/>
                <w:sz w:val="28"/>
                <w:szCs w:val="28"/>
              </w:rPr>
              <w:t>«</w:t>
            </w:r>
            <w:r>
              <w:rPr>
                <w:b/>
                <w:kern w:val="36"/>
                <w:sz w:val="28"/>
                <w:szCs w:val="28"/>
              </w:rPr>
              <w:t xml:space="preserve"> Помним! Гордимся!» </w:t>
            </w:r>
          </w:p>
          <w:p w:rsidR="004E62FB" w:rsidRDefault="004E62FB">
            <w:pPr>
              <w:spacing w:line="360" w:lineRule="auto"/>
              <w:rPr>
                <w:b/>
                <w:sz w:val="28"/>
                <w:szCs w:val="28"/>
              </w:rPr>
            </w:pPr>
            <w:r>
              <w:rPr>
                <w:b/>
                <w:sz w:val="28"/>
                <w:szCs w:val="28"/>
              </w:rPr>
              <w:t>«Рассказы свидетелей»</w:t>
            </w:r>
          </w:p>
        </w:tc>
        <w:tc>
          <w:tcPr>
            <w:tcW w:w="850" w:type="dxa"/>
          </w:tcPr>
          <w:p w:rsidR="004E62FB" w:rsidRDefault="004E62FB">
            <w:pPr>
              <w:spacing w:line="360" w:lineRule="auto"/>
              <w:rPr>
                <w:sz w:val="28"/>
                <w:szCs w:val="28"/>
              </w:rPr>
            </w:pPr>
          </w:p>
        </w:tc>
      </w:tr>
      <w:tr w:rsidR="004E62FB" w:rsidTr="004E62FB">
        <w:tc>
          <w:tcPr>
            <w:tcW w:w="3827" w:type="dxa"/>
          </w:tcPr>
          <w:p w:rsidR="004E62FB" w:rsidRDefault="004E62FB">
            <w:pPr>
              <w:spacing w:line="360" w:lineRule="auto"/>
              <w:rPr>
                <w:b/>
                <w:sz w:val="28"/>
                <w:szCs w:val="28"/>
              </w:rPr>
            </w:pPr>
            <w:r>
              <w:rPr>
                <w:b/>
                <w:sz w:val="28"/>
                <w:szCs w:val="28"/>
              </w:rPr>
              <w:t xml:space="preserve">Глава 4 </w:t>
            </w:r>
          </w:p>
          <w:p w:rsidR="004E62FB" w:rsidRDefault="004E62FB">
            <w:pPr>
              <w:spacing w:line="360" w:lineRule="auto"/>
              <w:rPr>
                <w:sz w:val="28"/>
                <w:szCs w:val="28"/>
              </w:rPr>
            </w:pPr>
          </w:p>
        </w:tc>
        <w:tc>
          <w:tcPr>
            <w:tcW w:w="5812" w:type="dxa"/>
            <w:hideMark/>
          </w:tcPr>
          <w:p w:rsidR="004E62FB" w:rsidRDefault="004E62FB">
            <w:pPr>
              <w:spacing w:line="360" w:lineRule="auto"/>
              <w:rPr>
                <w:sz w:val="28"/>
                <w:szCs w:val="28"/>
              </w:rPr>
            </w:pPr>
            <w:r>
              <w:rPr>
                <w:b/>
                <w:sz w:val="28"/>
                <w:szCs w:val="28"/>
              </w:rPr>
              <w:t xml:space="preserve">«Обыкновенная </w:t>
            </w:r>
            <w:r>
              <w:rPr>
                <w:b/>
                <w:bCs/>
                <w:sz w:val="28"/>
                <w:szCs w:val="28"/>
              </w:rPr>
              <w:t>биография»</w:t>
            </w:r>
          </w:p>
        </w:tc>
        <w:tc>
          <w:tcPr>
            <w:tcW w:w="850" w:type="dxa"/>
          </w:tcPr>
          <w:p w:rsidR="004E62FB" w:rsidRDefault="004E62FB">
            <w:pPr>
              <w:spacing w:line="360" w:lineRule="auto"/>
              <w:rPr>
                <w:sz w:val="28"/>
                <w:szCs w:val="28"/>
              </w:rPr>
            </w:pPr>
          </w:p>
        </w:tc>
      </w:tr>
    </w:tbl>
    <w:p w:rsidR="006D5A4E" w:rsidRPr="006F3608" w:rsidRDefault="006D5A4E" w:rsidP="006D5A4E">
      <w:pPr>
        <w:spacing w:line="360" w:lineRule="auto"/>
        <w:ind w:left="426"/>
        <w:jc w:val="both"/>
        <w:rPr>
          <w:sz w:val="28"/>
          <w:szCs w:val="28"/>
        </w:rPr>
      </w:pPr>
    </w:p>
    <w:p w:rsidR="006D5A4E" w:rsidRPr="006F3608" w:rsidRDefault="006D5A4E" w:rsidP="006D5A4E">
      <w:pPr>
        <w:spacing w:line="360" w:lineRule="auto"/>
        <w:ind w:left="720"/>
        <w:jc w:val="both"/>
        <w:rPr>
          <w:sz w:val="28"/>
          <w:szCs w:val="28"/>
        </w:rPr>
      </w:pPr>
    </w:p>
    <w:p w:rsidR="006D5A4E" w:rsidRPr="006F3608" w:rsidRDefault="006D5A4E" w:rsidP="006D5A4E">
      <w:pPr>
        <w:spacing w:line="360" w:lineRule="auto"/>
        <w:ind w:left="720"/>
        <w:jc w:val="both"/>
        <w:rPr>
          <w:sz w:val="28"/>
          <w:szCs w:val="28"/>
        </w:rPr>
      </w:pPr>
    </w:p>
    <w:p w:rsidR="006D5A4E" w:rsidRPr="006F3608" w:rsidRDefault="006D5A4E" w:rsidP="006D5A4E">
      <w:pPr>
        <w:spacing w:line="360" w:lineRule="auto"/>
        <w:ind w:left="720"/>
        <w:jc w:val="both"/>
        <w:rPr>
          <w:sz w:val="28"/>
          <w:szCs w:val="28"/>
        </w:rPr>
      </w:pPr>
    </w:p>
    <w:p w:rsidR="006D5A4E" w:rsidRPr="0033503E" w:rsidRDefault="006D5A4E" w:rsidP="006D5A4E">
      <w:pPr>
        <w:spacing w:line="360" w:lineRule="auto"/>
        <w:ind w:left="720"/>
        <w:jc w:val="both"/>
        <w:rPr>
          <w:sz w:val="28"/>
          <w:szCs w:val="28"/>
        </w:rPr>
      </w:pPr>
    </w:p>
    <w:p w:rsidR="006D5A4E" w:rsidRPr="0033503E" w:rsidRDefault="006D5A4E" w:rsidP="006D5A4E">
      <w:pPr>
        <w:spacing w:line="360" w:lineRule="auto"/>
        <w:jc w:val="both"/>
        <w:rPr>
          <w:sz w:val="28"/>
          <w:szCs w:val="28"/>
        </w:rPr>
      </w:pPr>
    </w:p>
    <w:p w:rsidR="006D5A4E" w:rsidRPr="0033503E" w:rsidRDefault="006D5A4E" w:rsidP="006D5A4E">
      <w:pPr>
        <w:spacing w:line="360" w:lineRule="auto"/>
        <w:ind w:firstLine="708"/>
        <w:jc w:val="both"/>
        <w:rPr>
          <w:sz w:val="28"/>
          <w:szCs w:val="28"/>
        </w:rPr>
      </w:pPr>
    </w:p>
    <w:p w:rsidR="006D5A4E" w:rsidRPr="0033503E" w:rsidRDefault="006D5A4E" w:rsidP="006D5A4E">
      <w:pPr>
        <w:spacing w:line="360" w:lineRule="auto"/>
        <w:ind w:firstLine="708"/>
        <w:jc w:val="both"/>
        <w:rPr>
          <w:sz w:val="28"/>
          <w:szCs w:val="28"/>
        </w:rPr>
      </w:pPr>
    </w:p>
    <w:p w:rsidR="00315A53" w:rsidRDefault="00315A53"/>
    <w:sectPr w:rsidR="00315A53" w:rsidSect="00175CA0">
      <w:pgSz w:w="11906" w:h="16838"/>
      <w:pgMar w:top="0" w:right="850" w:bottom="1843"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6D5A4E"/>
    <w:rsid w:val="00175CA0"/>
    <w:rsid w:val="00315A53"/>
    <w:rsid w:val="004E62FB"/>
    <w:rsid w:val="005F76C8"/>
    <w:rsid w:val="006322F9"/>
    <w:rsid w:val="006D5A4E"/>
    <w:rsid w:val="00891B4A"/>
    <w:rsid w:val="009548C5"/>
    <w:rsid w:val="009A6B7F"/>
    <w:rsid w:val="00A8583C"/>
    <w:rsid w:val="00DE6C8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5A4E"/>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jui">
    <w:name w:val="jui"/>
    <w:basedOn w:val="a"/>
    <w:rsid w:val="006D5A4E"/>
    <w:pPr>
      <w:spacing w:before="100" w:beforeAutospacing="1" w:after="100" w:afterAutospacing="1"/>
    </w:pPr>
  </w:style>
  <w:style w:type="paragraph" w:styleId="a3">
    <w:name w:val="Normal (Web)"/>
    <w:basedOn w:val="a"/>
    <w:uiPriority w:val="99"/>
    <w:rsid w:val="006D5A4E"/>
    <w:pPr>
      <w:spacing w:before="100" w:beforeAutospacing="1" w:after="100" w:afterAutospacing="1"/>
    </w:pPr>
  </w:style>
  <w:style w:type="paragraph" w:customStyle="1" w:styleId="Default">
    <w:name w:val="Default"/>
    <w:rsid w:val="006D5A4E"/>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4">
    <w:name w:val="Balloon Text"/>
    <w:basedOn w:val="a"/>
    <w:link w:val="a5"/>
    <w:uiPriority w:val="99"/>
    <w:semiHidden/>
    <w:unhideWhenUsed/>
    <w:rsid w:val="006D5A4E"/>
    <w:rPr>
      <w:rFonts w:ascii="Tahoma" w:hAnsi="Tahoma" w:cs="Tahoma"/>
      <w:sz w:val="16"/>
      <w:szCs w:val="16"/>
    </w:rPr>
  </w:style>
  <w:style w:type="character" w:customStyle="1" w:styleId="a5">
    <w:name w:val="Текст выноски Знак"/>
    <w:basedOn w:val="a0"/>
    <w:link w:val="a4"/>
    <w:uiPriority w:val="99"/>
    <w:semiHidden/>
    <w:rsid w:val="006D5A4E"/>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3823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jpe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jpeg"/><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jpe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24" Type="http://schemas.openxmlformats.org/officeDocument/2006/relationships/image" Target="media/image21.png"/><Relationship Id="rId32" Type="http://schemas.openxmlformats.org/officeDocument/2006/relationships/image" Target="media/image29.jpeg"/><Relationship Id="rId5" Type="http://schemas.openxmlformats.org/officeDocument/2006/relationships/image" Target="media/image2.emf"/><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theme" Target="theme/theme1.xml"/><Relationship Id="rId10" Type="http://schemas.openxmlformats.org/officeDocument/2006/relationships/image" Target="media/image7.emf"/><Relationship Id="rId19" Type="http://schemas.openxmlformats.org/officeDocument/2006/relationships/image" Target="media/image16.png"/><Relationship Id="rId31" Type="http://schemas.openxmlformats.org/officeDocument/2006/relationships/image" Target="media/image28.jpeg"/><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18</Pages>
  <Words>4010</Words>
  <Characters>22859</Characters>
  <Application>Microsoft Office Word</Application>
  <DocSecurity>0</DocSecurity>
  <Lines>190</Lines>
  <Paragraphs>53</Paragraphs>
  <ScaleCrop>false</ScaleCrop>
  <Company/>
  <LinksUpToDate>false</LinksUpToDate>
  <CharactersWithSpaces>26816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библиотека</dc:creator>
  <cp:lastModifiedBy>Сухомлин</cp:lastModifiedBy>
  <cp:revision>2</cp:revision>
  <dcterms:created xsi:type="dcterms:W3CDTF">2014-12-17T08:45:00Z</dcterms:created>
  <dcterms:modified xsi:type="dcterms:W3CDTF">2014-12-17T08:45:00Z</dcterms:modified>
</cp:coreProperties>
</file>